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A277B" w14:textId="31F9E8B7" w:rsidR="0023469F" w:rsidRPr="00BB02B1" w:rsidRDefault="00756CDD">
      <w:pPr>
        <w:rPr>
          <w:rFonts w:cstheme="minorHAnsi"/>
          <w:sz w:val="20"/>
          <w:szCs w:val="20"/>
        </w:rPr>
      </w:pPr>
      <w:r w:rsidRPr="00BB02B1">
        <w:rPr>
          <w:rFonts w:cstheme="minorHAnsi"/>
          <w:noProof/>
          <w:sz w:val="20"/>
          <w:szCs w:val="20"/>
          <w:lang w:eastAsia="en-GB"/>
        </w:rPr>
        <mc:AlternateContent>
          <mc:Choice Requires="wps">
            <w:drawing>
              <wp:anchor distT="0" distB="0" distL="114300" distR="114300" simplePos="0" relativeHeight="251658243" behindDoc="0" locked="0" layoutInCell="1" allowOverlap="1" wp14:anchorId="35790495" wp14:editId="4D97BE07">
                <wp:simplePos x="0" y="0"/>
                <wp:positionH relativeFrom="margin">
                  <wp:posOffset>6904355</wp:posOffset>
                </wp:positionH>
                <wp:positionV relativeFrom="paragraph">
                  <wp:posOffset>-175895</wp:posOffset>
                </wp:positionV>
                <wp:extent cx="3155950" cy="2978150"/>
                <wp:effectExtent l="19050" t="19050" r="25400" b="12700"/>
                <wp:wrapNone/>
                <wp:docPr id="7" name="Text Box 7">
                  <a:extLst xmlns:a="http://schemas.openxmlformats.org/drawingml/2006/main">
                    <a:ext uri="{FF2B5EF4-FFF2-40B4-BE49-F238E27FC236}">
                      <a16:creationId xmlns:a16="http://schemas.microsoft.com/office/drawing/2014/main" id="{77C40837-DD3A-4FFE-8117-AF7D675A1E3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5950" cy="2978150"/>
                        </a:xfrm>
                        <a:prstGeom prst="rect">
                          <a:avLst/>
                        </a:prstGeom>
                        <a:solidFill>
                          <a:schemeClr val="bg1"/>
                        </a:solidFill>
                        <a:ln w="38100">
                          <a:solidFill>
                            <a:schemeClr val="accent1">
                              <a:lumMod val="50000"/>
                            </a:schemeClr>
                          </a:solidFill>
                          <a:miter lim="800000"/>
                          <a:headEnd/>
                          <a:tailEnd/>
                        </a:ln>
                      </wps:spPr>
                      <wps:txbx>
                        <w:txbxContent>
                          <w:p w14:paraId="53F2E676" w14:textId="77777777" w:rsidR="00290F9C" w:rsidRPr="00756CDD" w:rsidRDefault="00290F9C" w:rsidP="00290F9C">
                            <w:pPr>
                              <w:spacing w:after="0"/>
                              <w:rPr>
                                <w:rFonts w:ascii="Century Gothic" w:hAnsi="Century Gothic" w:cstheme="minorHAnsi"/>
                                <w:b/>
                                <w:color w:val="0070C0"/>
                                <w:sz w:val="18"/>
                                <w:szCs w:val="18"/>
                              </w:rPr>
                            </w:pPr>
                            <w:r w:rsidRPr="00756CDD">
                              <w:rPr>
                                <w:rFonts w:ascii="Century Gothic" w:hAnsi="Century Gothic" w:cstheme="minorHAnsi"/>
                                <w:b/>
                                <w:color w:val="0070C0"/>
                                <w:sz w:val="18"/>
                                <w:szCs w:val="18"/>
                              </w:rPr>
                              <w:t>English</w:t>
                            </w:r>
                          </w:p>
                          <w:p w14:paraId="28801161" w14:textId="5E71A611" w:rsidR="00657EF3" w:rsidRPr="00756CDD" w:rsidRDefault="00657EF3" w:rsidP="00657EF3">
                            <w:pPr>
                              <w:spacing w:after="0"/>
                              <w:rPr>
                                <w:rFonts w:ascii="Century Gothic" w:hAnsi="Century Gothic" w:cstheme="minorHAnsi"/>
                                <w:bCs/>
                                <w:color w:val="0070C0"/>
                                <w:sz w:val="18"/>
                                <w:szCs w:val="18"/>
                              </w:rPr>
                            </w:pPr>
                            <w:r w:rsidRPr="00756CDD">
                              <w:rPr>
                                <w:rFonts w:ascii="Century Gothic" w:hAnsi="Century Gothic" w:cstheme="minorHAnsi"/>
                                <w:bCs/>
                                <w:color w:val="0070C0"/>
                                <w:sz w:val="18"/>
                                <w:szCs w:val="18"/>
                              </w:rPr>
                              <w:t>This term we will be using a variety of picture books</w:t>
                            </w:r>
                            <w:r w:rsidR="004919ED" w:rsidRPr="00756CDD">
                              <w:rPr>
                                <w:rFonts w:ascii="Century Gothic" w:hAnsi="Century Gothic" w:cstheme="minorHAnsi"/>
                                <w:bCs/>
                                <w:color w:val="0070C0"/>
                                <w:sz w:val="18"/>
                                <w:szCs w:val="18"/>
                              </w:rPr>
                              <w:t xml:space="preserve"> and poems </w:t>
                            </w:r>
                            <w:r w:rsidRPr="00756CDD">
                              <w:rPr>
                                <w:rFonts w:ascii="Century Gothic" w:hAnsi="Century Gothic" w:cstheme="minorHAnsi"/>
                                <w:bCs/>
                                <w:color w:val="0070C0"/>
                                <w:sz w:val="18"/>
                                <w:szCs w:val="18"/>
                              </w:rPr>
                              <w:t xml:space="preserve">to support our writing, including the story ‘The </w:t>
                            </w:r>
                            <w:r w:rsidR="00C003DA" w:rsidRPr="00756CDD">
                              <w:rPr>
                                <w:rFonts w:ascii="Century Gothic" w:hAnsi="Century Gothic" w:cstheme="minorHAnsi"/>
                                <w:bCs/>
                                <w:color w:val="0070C0"/>
                                <w:sz w:val="18"/>
                                <w:szCs w:val="18"/>
                              </w:rPr>
                              <w:t>Dark</w:t>
                            </w:r>
                            <w:r w:rsidR="000F2B3A" w:rsidRPr="00756CDD">
                              <w:rPr>
                                <w:rFonts w:ascii="Century Gothic" w:hAnsi="Century Gothic" w:cstheme="minorHAnsi"/>
                                <w:bCs/>
                                <w:color w:val="0070C0"/>
                                <w:sz w:val="18"/>
                                <w:szCs w:val="18"/>
                              </w:rPr>
                              <w:t>’ by Lemony Snickett</w:t>
                            </w:r>
                            <w:r w:rsidR="004919ED" w:rsidRPr="00756CDD">
                              <w:rPr>
                                <w:rFonts w:ascii="Century Gothic" w:hAnsi="Century Gothic" w:cstheme="minorHAnsi"/>
                                <w:bCs/>
                                <w:color w:val="0070C0"/>
                                <w:sz w:val="18"/>
                                <w:szCs w:val="18"/>
                              </w:rPr>
                              <w:t>.</w:t>
                            </w:r>
                            <w:r w:rsidRPr="00756CDD">
                              <w:rPr>
                                <w:rFonts w:ascii="Century Gothic" w:hAnsi="Century Gothic" w:cstheme="minorHAnsi"/>
                                <w:bCs/>
                                <w:color w:val="0070C0"/>
                                <w:sz w:val="18"/>
                                <w:szCs w:val="18"/>
                              </w:rPr>
                              <w:t xml:space="preserve"> Through this text, </w:t>
                            </w:r>
                            <w:r w:rsidR="00F0698A" w:rsidRPr="00756CDD">
                              <w:rPr>
                                <w:rFonts w:ascii="Century Gothic" w:hAnsi="Century Gothic" w:cstheme="minorHAnsi"/>
                                <w:bCs/>
                                <w:color w:val="0070C0"/>
                                <w:sz w:val="18"/>
                                <w:szCs w:val="18"/>
                              </w:rPr>
                              <w:t xml:space="preserve">and others, </w:t>
                            </w:r>
                            <w:r w:rsidRPr="00756CDD">
                              <w:rPr>
                                <w:rFonts w:ascii="Century Gothic" w:hAnsi="Century Gothic" w:cstheme="minorHAnsi"/>
                                <w:bCs/>
                                <w:color w:val="0070C0"/>
                                <w:sz w:val="18"/>
                                <w:szCs w:val="18"/>
                              </w:rPr>
                              <w:t xml:space="preserve">we will explore the use of powerful vocabulary. We will be </w:t>
                            </w:r>
                            <w:r w:rsidR="00891BFF" w:rsidRPr="00756CDD">
                              <w:rPr>
                                <w:rFonts w:ascii="Century Gothic" w:hAnsi="Century Gothic" w:cstheme="minorHAnsi"/>
                                <w:bCs/>
                                <w:color w:val="0070C0"/>
                                <w:sz w:val="18"/>
                                <w:szCs w:val="18"/>
                              </w:rPr>
                              <w:t xml:space="preserve">using these words </w:t>
                            </w:r>
                            <w:r w:rsidRPr="00756CDD">
                              <w:rPr>
                                <w:rFonts w:ascii="Century Gothic" w:hAnsi="Century Gothic" w:cstheme="minorHAnsi"/>
                                <w:bCs/>
                                <w:color w:val="0070C0"/>
                                <w:sz w:val="18"/>
                                <w:szCs w:val="18"/>
                              </w:rPr>
                              <w:t xml:space="preserve">to create descriptive similes for the contrasting concepts of light and dark. </w:t>
                            </w:r>
                          </w:p>
                          <w:p w14:paraId="41567A67" w14:textId="77777777" w:rsidR="0085017B" w:rsidRPr="00756CDD" w:rsidRDefault="0085017B" w:rsidP="00657EF3">
                            <w:pPr>
                              <w:spacing w:after="0"/>
                              <w:rPr>
                                <w:rFonts w:ascii="Century Gothic" w:hAnsi="Century Gothic" w:cstheme="minorHAnsi"/>
                                <w:bCs/>
                                <w:color w:val="0070C0"/>
                                <w:sz w:val="18"/>
                                <w:szCs w:val="18"/>
                              </w:rPr>
                            </w:pPr>
                          </w:p>
                          <w:p w14:paraId="54277C98" w14:textId="1A3ED75A" w:rsidR="00657EF3" w:rsidRPr="00756CDD" w:rsidRDefault="0085017B" w:rsidP="00657EF3">
                            <w:pPr>
                              <w:spacing w:after="0"/>
                              <w:rPr>
                                <w:rFonts w:ascii="Century Gothic" w:hAnsi="Century Gothic" w:cstheme="minorHAnsi"/>
                                <w:bCs/>
                                <w:color w:val="0070C0"/>
                                <w:sz w:val="18"/>
                                <w:szCs w:val="18"/>
                              </w:rPr>
                            </w:pPr>
                            <w:r w:rsidRPr="00756CDD">
                              <w:rPr>
                                <w:rFonts w:ascii="Century Gothic" w:hAnsi="Century Gothic" w:cstheme="minorHAnsi"/>
                                <w:bCs/>
                                <w:color w:val="0070C0"/>
                                <w:sz w:val="18"/>
                                <w:szCs w:val="18"/>
                              </w:rPr>
                              <w:t>Following this, w</w:t>
                            </w:r>
                            <w:r w:rsidR="00657EF3" w:rsidRPr="00756CDD">
                              <w:rPr>
                                <w:rFonts w:ascii="Century Gothic" w:hAnsi="Century Gothic" w:cstheme="minorHAnsi"/>
                                <w:bCs/>
                                <w:color w:val="0070C0"/>
                                <w:sz w:val="18"/>
                                <w:szCs w:val="18"/>
                              </w:rPr>
                              <w:t xml:space="preserve">e will use our developed vocabulary and simile skills to write </w:t>
                            </w:r>
                            <w:r w:rsidR="00AB25B1" w:rsidRPr="00756CDD">
                              <w:rPr>
                                <w:rFonts w:ascii="Century Gothic" w:hAnsi="Century Gothic" w:cstheme="minorHAnsi"/>
                                <w:bCs/>
                                <w:color w:val="0070C0"/>
                                <w:sz w:val="18"/>
                                <w:szCs w:val="18"/>
                              </w:rPr>
                              <w:t xml:space="preserve">descriptive </w:t>
                            </w:r>
                            <w:r w:rsidR="00657EF3" w:rsidRPr="00756CDD">
                              <w:rPr>
                                <w:rFonts w:ascii="Century Gothic" w:hAnsi="Century Gothic" w:cstheme="minorHAnsi"/>
                                <w:bCs/>
                                <w:color w:val="0070C0"/>
                                <w:sz w:val="18"/>
                                <w:szCs w:val="18"/>
                              </w:rPr>
                              <w:t>poems about light and dark</w:t>
                            </w:r>
                            <w:r w:rsidR="00AF63B5" w:rsidRPr="00756CDD">
                              <w:rPr>
                                <w:rFonts w:ascii="Century Gothic" w:hAnsi="Century Gothic" w:cstheme="minorHAnsi"/>
                                <w:bCs/>
                                <w:color w:val="0070C0"/>
                                <w:sz w:val="18"/>
                                <w:szCs w:val="18"/>
                              </w:rPr>
                              <w:t xml:space="preserve"> </w:t>
                            </w:r>
                            <w:r w:rsidR="00657EF3" w:rsidRPr="00756CDD">
                              <w:rPr>
                                <w:rFonts w:ascii="Century Gothic" w:hAnsi="Century Gothic" w:cstheme="minorHAnsi"/>
                                <w:bCs/>
                                <w:color w:val="0070C0"/>
                                <w:sz w:val="18"/>
                                <w:szCs w:val="18"/>
                              </w:rPr>
                              <w:t xml:space="preserve">using ideas </w:t>
                            </w:r>
                            <w:r w:rsidR="00AB25B1" w:rsidRPr="00756CDD">
                              <w:rPr>
                                <w:rFonts w:ascii="Century Gothic" w:hAnsi="Century Gothic" w:cstheme="minorHAnsi"/>
                                <w:bCs/>
                                <w:color w:val="0070C0"/>
                                <w:sz w:val="18"/>
                                <w:szCs w:val="18"/>
                              </w:rPr>
                              <w:t>from the text ‘</w:t>
                            </w:r>
                            <w:r w:rsidR="0048366A" w:rsidRPr="00756CDD">
                              <w:rPr>
                                <w:rFonts w:ascii="Century Gothic" w:hAnsi="Century Gothic" w:cstheme="minorHAnsi"/>
                                <w:bCs/>
                                <w:color w:val="0070C0"/>
                                <w:sz w:val="18"/>
                                <w:szCs w:val="18"/>
                              </w:rPr>
                              <w:t>The Lights that Dance in the Night’</w:t>
                            </w:r>
                            <w:r w:rsidR="00657EF3" w:rsidRPr="00756CDD">
                              <w:rPr>
                                <w:rFonts w:ascii="Century Gothic" w:hAnsi="Century Gothic" w:cstheme="minorHAnsi"/>
                                <w:bCs/>
                                <w:color w:val="0070C0"/>
                                <w:sz w:val="18"/>
                                <w:szCs w:val="18"/>
                              </w:rPr>
                              <w:t xml:space="preserve"> </w:t>
                            </w:r>
                            <w:r w:rsidR="0048366A" w:rsidRPr="00756CDD">
                              <w:rPr>
                                <w:rFonts w:ascii="Century Gothic" w:hAnsi="Century Gothic" w:cstheme="minorHAnsi"/>
                                <w:bCs/>
                                <w:color w:val="0070C0"/>
                                <w:sz w:val="18"/>
                                <w:szCs w:val="18"/>
                              </w:rPr>
                              <w:t>linking to our geography topic.</w:t>
                            </w:r>
                            <w:r w:rsidR="00657EF3" w:rsidRPr="00756CDD">
                              <w:rPr>
                                <w:rFonts w:ascii="Century Gothic" w:hAnsi="Century Gothic" w:cstheme="minorHAnsi"/>
                                <w:bCs/>
                                <w:color w:val="0070C0"/>
                                <w:sz w:val="18"/>
                                <w:szCs w:val="18"/>
                              </w:rPr>
                              <w:t xml:space="preserve"> </w:t>
                            </w:r>
                          </w:p>
                          <w:p w14:paraId="6B345DE5" w14:textId="77777777" w:rsidR="00756CDD" w:rsidRPr="00756CDD" w:rsidRDefault="00756CDD" w:rsidP="00657EF3">
                            <w:pPr>
                              <w:spacing w:after="0"/>
                              <w:rPr>
                                <w:rFonts w:ascii="Century Gothic" w:hAnsi="Century Gothic" w:cstheme="minorHAnsi"/>
                                <w:bCs/>
                                <w:color w:val="0070C0"/>
                                <w:sz w:val="18"/>
                                <w:szCs w:val="18"/>
                              </w:rPr>
                            </w:pPr>
                          </w:p>
                          <w:p w14:paraId="09E3C291" w14:textId="7F1E0EDA" w:rsidR="00657EF3" w:rsidRPr="00756CDD" w:rsidRDefault="00657EF3" w:rsidP="00657EF3">
                            <w:pPr>
                              <w:spacing w:after="0"/>
                              <w:rPr>
                                <w:rFonts w:ascii="Century Gothic" w:hAnsi="Century Gothic" w:cstheme="minorHAnsi"/>
                                <w:bCs/>
                                <w:color w:val="0070C0"/>
                                <w:sz w:val="18"/>
                                <w:szCs w:val="18"/>
                              </w:rPr>
                            </w:pPr>
                            <w:r w:rsidRPr="00756CDD">
                              <w:rPr>
                                <w:rFonts w:ascii="Century Gothic" w:hAnsi="Century Gothic" w:cstheme="minorHAnsi"/>
                                <w:bCs/>
                                <w:color w:val="0070C0"/>
                                <w:sz w:val="18"/>
                                <w:szCs w:val="18"/>
                              </w:rPr>
                              <w:t xml:space="preserve">Guided reading, spelling and handwriting sessions will continue. Please ensure you are reading five times a week and recording this in your reading records, alongside comments on what you have read. </w:t>
                            </w:r>
                          </w:p>
                          <w:p w14:paraId="01ABE502" w14:textId="77777777" w:rsidR="00570CCB" w:rsidRPr="00A606E1" w:rsidRDefault="00570CCB" w:rsidP="00657EF3">
                            <w:pPr>
                              <w:spacing w:after="0"/>
                              <w:rPr>
                                <w:rFonts w:cstheme="minorHAnsi"/>
                                <w:bCs/>
                                <w:color w:val="222A35" w:themeColor="text2" w:themeShade="80"/>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790495" id="_x0000_t202" coordsize="21600,21600" o:spt="202" path="m,l,21600r21600,l21600,xe">
                <v:stroke joinstyle="miter"/>
                <v:path gradientshapeok="t" o:connecttype="rect"/>
              </v:shapetype>
              <v:shape id="Text Box 7" o:spid="_x0000_s1026" type="#_x0000_t202" style="position:absolute;margin-left:543.65pt;margin-top:-13.85pt;width:248.5pt;height:234.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" fillcolor="white [3212]" strokecolor="#1f4d78 [1604]" strokeweight="3pt">
                <v:textbox>
                  <w:txbxContent>
                    <w:p w14:paraId="53F2E676" w14:textId="77777777" w:rsidR="00290F9C" w:rsidRPr="00756CDD" w:rsidRDefault="00290F9C" w:rsidP="00290F9C">
                      <w:pPr>
                        <w:spacing w:after="0"/>
                        <w:rPr>
                          <w:rFonts w:ascii="Century Gothic" w:hAnsi="Century Gothic" w:cstheme="minorHAnsi"/>
                          <w:b/>
                          <w:color w:val="0070C0"/>
                          <w:sz w:val="18"/>
                          <w:szCs w:val="18"/>
                        </w:rPr>
                      </w:pPr>
                      <w:r w:rsidRPr="00756CDD">
                        <w:rPr>
                          <w:rFonts w:ascii="Century Gothic" w:hAnsi="Century Gothic" w:cstheme="minorHAnsi"/>
                          <w:b/>
                          <w:color w:val="0070C0"/>
                          <w:sz w:val="18"/>
                          <w:szCs w:val="18"/>
                        </w:rPr>
                        <w:t>English</w:t>
                      </w:r>
                    </w:p>
                    <w:p w14:paraId="28801161" w14:textId="5E71A611" w:rsidR="00657EF3" w:rsidRPr="00756CDD" w:rsidRDefault="00657EF3" w:rsidP="00657EF3">
                      <w:pPr>
                        <w:spacing w:after="0"/>
                        <w:rPr>
                          <w:rFonts w:ascii="Century Gothic" w:hAnsi="Century Gothic" w:cstheme="minorHAnsi"/>
                          <w:bCs/>
                          <w:color w:val="0070C0"/>
                          <w:sz w:val="18"/>
                          <w:szCs w:val="18"/>
                        </w:rPr>
                      </w:pPr>
                      <w:r w:rsidRPr="00756CDD">
                        <w:rPr>
                          <w:rFonts w:ascii="Century Gothic" w:hAnsi="Century Gothic" w:cstheme="minorHAnsi"/>
                          <w:bCs/>
                          <w:color w:val="0070C0"/>
                          <w:sz w:val="18"/>
                          <w:szCs w:val="18"/>
                        </w:rPr>
                        <w:t>This term we will be using a variety of picture books</w:t>
                      </w:r>
                      <w:r w:rsidR="004919ED" w:rsidRPr="00756CDD">
                        <w:rPr>
                          <w:rFonts w:ascii="Century Gothic" w:hAnsi="Century Gothic" w:cstheme="minorHAnsi"/>
                          <w:bCs/>
                          <w:color w:val="0070C0"/>
                          <w:sz w:val="18"/>
                          <w:szCs w:val="18"/>
                        </w:rPr>
                        <w:t xml:space="preserve"> and poems </w:t>
                      </w:r>
                      <w:r w:rsidRPr="00756CDD">
                        <w:rPr>
                          <w:rFonts w:ascii="Century Gothic" w:hAnsi="Century Gothic" w:cstheme="minorHAnsi"/>
                          <w:bCs/>
                          <w:color w:val="0070C0"/>
                          <w:sz w:val="18"/>
                          <w:szCs w:val="18"/>
                        </w:rPr>
                        <w:t xml:space="preserve">to support our writing, including the story ‘The </w:t>
                      </w:r>
                      <w:r w:rsidR="00C003DA" w:rsidRPr="00756CDD">
                        <w:rPr>
                          <w:rFonts w:ascii="Century Gothic" w:hAnsi="Century Gothic" w:cstheme="minorHAnsi"/>
                          <w:bCs/>
                          <w:color w:val="0070C0"/>
                          <w:sz w:val="18"/>
                          <w:szCs w:val="18"/>
                        </w:rPr>
                        <w:t>Dark</w:t>
                      </w:r>
                      <w:r w:rsidR="000F2B3A" w:rsidRPr="00756CDD">
                        <w:rPr>
                          <w:rFonts w:ascii="Century Gothic" w:hAnsi="Century Gothic" w:cstheme="minorHAnsi"/>
                          <w:bCs/>
                          <w:color w:val="0070C0"/>
                          <w:sz w:val="18"/>
                          <w:szCs w:val="18"/>
                        </w:rPr>
                        <w:t>’ by Lemony Snickett</w:t>
                      </w:r>
                      <w:r w:rsidR="004919ED" w:rsidRPr="00756CDD">
                        <w:rPr>
                          <w:rFonts w:ascii="Century Gothic" w:hAnsi="Century Gothic" w:cstheme="minorHAnsi"/>
                          <w:bCs/>
                          <w:color w:val="0070C0"/>
                          <w:sz w:val="18"/>
                          <w:szCs w:val="18"/>
                        </w:rPr>
                        <w:t>.</w:t>
                      </w:r>
                      <w:r w:rsidRPr="00756CDD">
                        <w:rPr>
                          <w:rFonts w:ascii="Century Gothic" w:hAnsi="Century Gothic" w:cstheme="minorHAnsi"/>
                          <w:bCs/>
                          <w:color w:val="0070C0"/>
                          <w:sz w:val="18"/>
                          <w:szCs w:val="18"/>
                        </w:rPr>
                        <w:t xml:space="preserve"> Through this text, </w:t>
                      </w:r>
                      <w:r w:rsidR="00F0698A" w:rsidRPr="00756CDD">
                        <w:rPr>
                          <w:rFonts w:ascii="Century Gothic" w:hAnsi="Century Gothic" w:cstheme="minorHAnsi"/>
                          <w:bCs/>
                          <w:color w:val="0070C0"/>
                          <w:sz w:val="18"/>
                          <w:szCs w:val="18"/>
                        </w:rPr>
                        <w:t xml:space="preserve">and others, </w:t>
                      </w:r>
                      <w:r w:rsidRPr="00756CDD">
                        <w:rPr>
                          <w:rFonts w:ascii="Century Gothic" w:hAnsi="Century Gothic" w:cstheme="minorHAnsi"/>
                          <w:bCs/>
                          <w:color w:val="0070C0"/>
                          <w:sz w:val="18"/>
                          <w:szCs w:val="18"/>
                        </w:rPr>
                        <w:t xml:space="preserve">we will explore the use of powerful vocabulary. We will be </w:t>
                      </w:r>
                      <w:r w:rsidR="00891BFF" w:rsidRPr="00756CDD">
                        <w:rPr>
                          <w:rFonts w:ascii="Century Gothic" w:hAnsi="Century Gothic" w:cstheme="minorHAnsi"/>
                          <w:bCs/>
                          <w:color w:val="0070C0"/>
                          <w:sz w:val="18"/>
                          <w:szCs w:val="18"/>
                        </w:rPr>
                        <w:t xml:space="preserve">using these words </w:t>
                      </w:r>
                      <w:r w:rsidRPr="00756CDD">
                        <w:rPr>
                          <w:rFonts w:ascii="Century Gothic" w:hAnsi="Century Gothic" w:cstheme="minorHAnsi"/>
                          <w:bCs/>
                          <w:color w:val="0070C0"/>
                          <w:sz w:val="18"/>
                          <w:szCs w:val="18"/>
                        </w:rPr>
                        <w:t xml:space="preserve">to create descriptive similes for the contrasting concepts of light and dark. </w:t>
                      </w:r>
                    </w:p>
                    <w:p w14:paraId="41567A67" w14:textId="77777777" w:rsidR="0085017B" w:rsidRPr="00756CDD" w:rsidRDefault="0085017B" w:rsidP="00657EF3">
                      <w:pPr>
                        <w:spacing w:after="0"/>
                        <w:rPr>
                          <w:rFonts w:ascii="Century Gothic" w:hAnsi="Century Gothic" w:cstheme="minorHAnsi"/>
                          <w:bCs/>
                          <w:color w:val="0070C0"/>
                          <w:sz w:val="18"/>
                          <w:szCs w:val="18"/>
                        </w:rPr>
                      </w:pPr>
                    </w:p>
                    <w:p w14:paraId="54277C98" w14:textId="1A3ED75A" w:rsidR="00657EF3" w:rsidRPr="00756CDD" w:rsidRDefault="0085017B" w:rsidP="00657EF3">
                      <w:pPr>
                        <w:spacing w:after="0"/>
                        <w:rPr>
                          <w:rFonts w:ascii="Century Gothic" w:hAnsi="Century Gothic" w:cstheme="minorHAnsi"/>
                          <w:bCs/>
                          <w:color w:val="0070C0"/>
                          <w:sz w:val="18"/>
                          <w:szCs w:val="18"/>
                        </w:rPr>
                      </w:pPr>
                      <w:r w:rsidRPr="00756CDD">
                        <w:rPr>
                          <w:rFonts w:ascii="Century Gothic" w:hAnsi="Century Gothic" w:cstheme="minorHAnsi"/>
                          <w:bCs/>
                          <w:color w:val="0070C0"/>
                          <w:sz w:val="18"/>
                          <w:szCs w:val="18"/>
                        </w:rPr>
                        <w:t>Following this, w</w:t>
                      </w:r>
                      <w:r w:rsidR="00657EF3" w:rsidRPr="00756CDD">
                        <w:rPr>
                          <w:rFonts w:ascii="Century Gothic" w:hAnsi="Century Gothic" w:cstheme="minorHAnsi"/>
                          <w:bCs/>
                          <w:color w:val="0070C0"/>
                          <w:sz w:val="18"/>
                          <w:szCs w:val="18"/>
                        </w:rPr>
                        <w:t xml:space="preserve">e will use our developed vocabulary and simile skills to write </w:t>
                      </w:r>
                      <w:r w:rsidR="00AB25B1" w:rsidRPr="00756CDD">
                        <w:rPr>
                          <w:rFonts w:ascii="Century Gothic" w:hAnsi="Century Gothic" w:cstheme="minorHAnsi"/>
                          <w:bCs/>
                          <w:color w:val="0070C0"/>
                          <w:sz w:val="18"/>
                          <w:szCs w:val="18"/>
                        </w:rPr>
                        <w:t xml:space="preserve">descriptive </w:t>
                      </w:r>
                      <w:r w:rsidR="00657EF3" w:rsidRPr="00756CDD">
                        <w:rPr>
                          <w:rFonts w:ascii="Century Gothic" w:hAnsi="Century Gothic" w:cstheme="minorHAnsi"/>
                          <w:bCs/>
                          <w:color w:val="0070C0"/>
                          <w:sz w:val="18"/>
                          <w:szCs w:val="18"/>
                        </w:rPr>
                        <w:t>poems about light and dark</w:t>
                      </w:r>
                      <w:r w:rsidR="00AF63B5" w:rsidRPr="00756CDD">
                        <w:rPr>
                          <w:rFonts w:ascii="Century Gothic" w:hAnsi="Century Gothic" w:cstheme="minorHAnsi"/>
                          <w:bCs/>
                          <w:color w:val="0070C0"/>
                          <w:sz w:val="18"/>
                          <w:szCs w:val="18"/>
                        </w:rPr>
                        <w:t xml:space="preserve"> </w:t>
                      </w:r>
                      <w:r w:rsidR="00657EF3" w:rsidRPr="00756CDD">
                        <w:rPr>
                          <w:rFonts w:ascii="Century Gothic" w:hAnsi="Century Gothic" w:cstheme="minorHAnsi"/>
                          <w:bCs/>
                          <w:color w:val="0070C0"/>
                          <w:sz w:val="18"/>
                          <w:szCs w:val="18"/>
                        </w:rPr>
                        <w:t xml:space="preserve">using ideas </w:t>
                      </w:r>
                      <w:r w:rsidR="00AB25B1" w:rsidRPr="00756CDD">
                        <w:rPr>
                          <w:rFonts w:ascii="Century Gothic" w:hAnsi="Century Gothic" w:cstheme="minorHAnsi"/>
                          <w:bCs/>
                          <w:color w:val="0070C0"/>
                          <w:sz w:val="18"/>
                          <w:szCs w:val="18"/>
                        </w:rPr>
                        <w:t>from the text ‘</w:t>
                      </w:r>
                      <w:r w:rsidR="0048366A" w:rsidRPr="00756CDD">
                        <w:rPr>
                          <w:rFonts w:ascii="Century Gothic" w:hAnsi="Century Gothic" w:cstheme="minorHAnsi"/>
                          <w:bCs/>
                          <w:color w:val="0070C0"/>
                          <w:sz w:val="18"/>
                          <w:szCs w:val="18"/>
                        </w:rPr>
                        <w:t>The Lights that Dance in the Night’</w:t>
                      </w:r>
                      <w:r w:rsidR="00657EF3" w:rsidRPr="00756CDD">
                        <w:rPr>
                          <w:rFonts w:ascii="Century Gothic" w:hAnsi="Century Gothic" w:cstheme="minorHAnsi"/>
                          <w:bCs/>
                          <w:color w:val="0070C0"/>
                          <w:sz w:val="18"/>
                          <w:szCs w:val="18"/>
                        </w:rPr>
                        <w:t xml:space="preserve"> </w:t>
                      </w:r>
                      <w:r w:rsidR="0048366A" w:rsidRPr="00756CDD">
                        <w:rPr>
                          <w:rFonts w:ascii="Century Gothic" w:hAnsi="Century Gothic" w:cstheme="minorHAnsi"/>
                          <w:bCs/>
                          <w:color w:val="0070C0"/>
                          <w:sz w:val="18"/>
                          <w:szCs w:val="18"/>
                        </w:rPr>
                        <w:t>linking to our geography topic.</w:t>
                      </w:r>
                      <w:r w:rsidR="00657EF3" w:rsidRPr="00756CDD">
                        <w:rPr>
                          <w:rFonts w:ascii="Century Gothic" w:hAnsi="Century Gothic" w:cstheme="minorHAnsi"/>
                          <w:bCs/>
                          <w:color w:val="0070C0"/>
                          <w:sz w:val="18"/>
                          <w:szCs w:val="18"/>
                        </w:rPr>
                        <w:t xml:space="preserve"> </w:t>
                      </w:r>
                    </w:p>
                    <w:p w14:paraId="6B345DE5" w14:textId="77777777" w:rsidR="00756CDD" w:rsidRPr="00756CDD" w:rsidRDefault="00756CDD" w:rsidP="00657EF3">
                      <w:pPr>
                        <w:spacing w:after="0"/>
                        <w:rPr>
                          <w:rFonts w:ascii="Century Gothic" w:hAnsi="Century Gothic" w:cstheme="minorHAnsi"/>
                          <w:bCs/>
                          <w:color w:val="0070C0"/>
                          <w:sz w:val="18"/>
                          <w:szCs w:val="18"/>
                        </w:rPr>
                      </w:pPr>
                    </w:p>
                    <w:p w14:paraId="09E3C291" w14:textId="7F1E0EDA" w:rsidR="00657EF3" w:rsidRPr="00756CDD" w:rsidRDefault="00657EF3" w:rsidP="00657EF3">
                      <w:pPr>
                        <w:spacing w:after="0"/>
                        <w:rPr>
                          <w:rFonts w:ascii="Century Gothic" w:hAnsi="Century Gothic" w:cstheme="minorHAnsi"/>
                          <w:bCs/>
                          <w:color w:val="0070C0"/>
                          <w:sz w:val="18"/>
                          <w:szCs w:val="18"/>
                        </w:rPr>
                      </w:pPr>
                      <w:r w:rsidRPr="00756CDD">
                        <w:rPr>
                          <w:rFonts w:ascii="Century Gothic" w:hAnsi="Century Gothic" w:cstheme="minorHAnsi"/>
                          <w:bCs/>
                          <w:color w:val="0070C0"/>
                          <w:sz w:val="18"/>
                          <w:szCs w:val="18"/>
                        </w:rPr>
                        <w:t xml:space="preserve">Guided reading, spelling and handwriting sessions will continue. Please ensure you are reading five times a week and recording this in your reading records, alongside comments on what you have read. </w:t>
                      </w:r>
                    </w:p>
                    <w:p w14:paraId="01ABE502" w14:textId="77777777" w:rsidR="00570CCB" w:rsidRPr="00A606E1" w:rsidRDefault="00570CCB" w:rsidP="00657EF3">
                      <w:pPr>
                        <w:spacing w:after="0"/>
                        <w:rPr>
                          <w:rFonts w:cstheme="minorHAnsi"/>
                          <w:bCs/>
                          <w:color w:val="222A35" w:themeColor="text2" w:themeShade="80"/>
                          <w:sz w:val="20"/>
                        </w:rPr>
                      </w:pPr>
                    </w:p>
                  </w:txbxContent>
                </v:textbox>
                <w10:wrap anchorx="margin"/>
              </v:shape>
            </w:pict>
          </mc:Fallback>
        </mc:AlternateContent>
      </w:r>
      <w:r w:rsidR="00F62B2E" w:rsidRPr="00BB02B1">
        <w:rPr>
          <w:rFonts w:cstheme="minorHAnsi"/>
          <w:noProof/>
          <w:sz w:val="20"/>
          <w:szCs w:val="20"/>
          <w:lang w:eastAsia="en-GB"/>
        </w:rPr>
        <mc:AlternateContent>
          <mc:Choice Requires="wps">
            <w:drawing>
              <wp:anchor distT="0" distB="0" distL="114300" distR="114300" simplePos="0" relativeHeight="251658248" behindDoc="0" locked="0" layoutInCell="1" allowOverlap="1" wp14:anchorId="40798BEC" wp14:editId="279F3A8D">
                <wp:simplePos x="0" y="0"/>
                <wp:positionH relativeFrom="margin">
                  <wp:align>left</wp:align>
                </wp:positionH>
                <wp:positionV relativeFrom="paragraph">
                  <wp:posOffset>-178033</wp:posOffset>
                </wp:positionV>
                <wp:extent cx="2950845" cy="2273300"/>
                <wp:effectExtent l="19050" t="19050" r="20955" b="12700"/>
                <wp:wrapNone/>
                <wp:docPr id="12" name="Text Box 12">
                  <a:extLst xmlns:a="http://schemas.openxmlformats.org/drawingml/2006/main">
                    <a:ext uri="{FF2B5EF4-FFF2-40B4-BE49-F238E27FC236}">
                      <a16:creationId xmlns:a16="http://schemas.microsoft.com/office/drawing/2014/main" id="{64F4CF03-5CD8-40DC-8A90-DBC1501F442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2273300"/>
                        </a:xfrm>
                        <a:prstGeom prst="rect">
                          <a:avLst/>
                        </a:prstGeom>
                        <a:solidFill>
                          <a:schemeClr val="bg1"/>
                        </a:solidFill>
                        <a:ln w="38100">
                          <a:solidFill>
                            <a:schemeClr val="accent1">
                              <a:lumMod val="50000"/>
                            </a:schemeClr>
                          </a:solidFill>
                          <a:miter lim="800000"/>
                          <a:headEnd/>
                          <a:tailEnd/>
                        </a:ln>
                      </wps:spPr>
                      <wps:txbx>
                        <w:txbxContent>
                          <w:p w14:paraId="1B329FD8" w14:textId="77777777" w:rsidR="00B34917" w:rsidRPr="00305232" w:rsidRDefault="00FF2FAD" w:rsidP="00995CFB">
                            <w:pPr>
                              <w:spacing w:after="0"/>
                              <w:ind w:right="-32"/>
                              <w:rPr>
                                <w:rFonts w:ascii="Century Gothic" w:hAnsi="Century Gothic" w:cstheme="minorHAnsi"/>
                                <w:b/>
                                <w:color w:val="0070C0"/>
                                <w:sz w:val="18"/>
                                <w:szCs w:val="18"/>
                              </w:rPr>
                            </w:pPr>
                            <w:r w:rsidRPr="00305232">
                              <w:rPr>
                                <w:rFonts w:ascii="Century Gothic" w:hAnsi="Century Gothic" w:cstheme="minorHAnsi"/>
                                <w:b/>
                                <w:color w:val="0070C0"/>
                                <w:sz w:val="18"/>
                                <w:szCs w:val="18"/>
                              </w:rPr>
                              <w:t>Geography</w:t>
                            </w:r>
                          </w:p>
                          <w:p w14:paraId="5B1B71EB" w14:textId="4BDBA41E" w:rsidR="00FF1D83" w:rsidRPr="00305232" w:rsidRDefault="00FF1D83" w:rsidP="00FF1D83">
                            <w:pPr>
                              <w:spacing w:after="0"/>
                              <w:ind w:right="-32"/>
                              <w:rPr>
                                <w:rFonts w:ascii="Century Gothic" w:hAnsi="Century Gothic" w:cstheme="minorHAnsi"/>
                                <w:color w:val="0070C0"/>
                                <w:sz w:val="18"/>
                                <w:szCs w:val="18"/>
                              </w:rPr>
                            </w:pPr>
                            <w:r w:rsidRPr="00305232">
                              <w:rPr>
                                <w:rFonts w:ascii="Century Gothic" w:hAnsi="Century Gothic" w:cstheme="minorHAnsi"/>
                                <w:color w:val="0070C0"/>
                                <w:sz w:val="18"/>
                                <w:szCs w:val="18"/>
                              </w:rPr>
                              <w:t xml:space="preserve">In geography this term we will be learning </w:t>
                            </w:r>
                            <w:r w:rsidR="00D932F8" w:rsidRPr="00305232">
                              <w:rPr>
                                <w:rFonts w:ascii="Century Gothic" w:hAnsi="Century Gothic" w:cstheme="minorHAnsi"/>
                                <w:color w:val="0070C0"/>
                                <w:sz w:val="18"/>
                                <w:szCs w:val="18"/>
                              </w:rPr>
                              <w:t xml:space="preserve">more </w:t>
                            </w:r>
                            <w:r w:rsidR="003150C3" w:rsidRPr="00305232">
                              <w:rPr>
                                <w:rFonts w:ascii="Century Gothic" w:hAnsi="Century Gothic" w:cstheme="minorHAnsi"/>
                                <w:color w:val="0070C0"/>
                                <w:sz w:val="18"/>
                                <w:szCs w:val="18"/>
                              </w:rPr>
                              <w:t xml:space="preserve">about </w:t>
                            </w:r>
                            <w:r w:rsidR="004F6C51" w:rsidRPr="00305232">
                              <w:rPr>
                                <w:rFonts w:ascii="Century Gothic" w:hAnsi="Century Gothic" w:cstheme="minorHAnsi"/>
                                <w:color w:val="0070C0"/>
                                <w:sz w:val="18"/>
                                <w:szCs w:val="18"/>
                              </w:rPr>
                              <w:t>the countries</w:t>
                            </w:r>
                            <w:r w:rsidR="00D932F8" w:rsidRPr="00305232">
                              <w:rPr>
                                <w:rFonts w:ascii="Century Gothic" w:hAnsi="Century Gothic" w:cstheme="minorHAnsi"/>
                                <w:color w:val="0070C0"/>
                                <w:sz w:val="18"/>
                                <w:szCs w:val="18"/>
                              </w:rPr>
                              <w:t xml:space="preserve">, </w:t>
                            </w:r>
                            <w:r w:rsidR="004F6C51" w:rsidRPr="00305232">
                              <w:rPr>
                                <w:rFonts w:ascii="Century Gothic" w:hAnsi="Century Gothic" w:cstheme="minorHAnsi"/>
                                <w:color w:val="0070C0"/>
                                <w:sz w:val="18"/>
                                <w:szCs w:val="18"/>
                              </w:rPr>
                              <w:t xml:space="preserve">major cities </w:t>
                            </w:r>
                            <w:r w:rsidR="00D932F8" w:rsidRPr="00305232">
                              <w:rPr>
                                <w:rFonts w:ascii="Century Gothic" w:hAnsi="Century Gothic" w:cstheme="minorHAnsi"/>
                                <w:color w:val="0070C0"/>
                                <w:sz w:val="18"/>
                                <w:szCs w:val="18"/>
                              </w:rPr>
                              <w:t>and counties within the U</w:t>
                            </w:r>
                            <w:r w:rsidR="00F10A63" w:rsidRPr="00305232">
                              <w:rPr>
                                <w:rFonts w:ascii="Century Gothic" w:hAnsi="Century Gothic" w:cstheme="minorHAnsi"/>
                                <w:color w:val="0070C0"/>
                                <w:sz w:val="18"/>
                                <w:szCs w:val="18"/>
                              </w:rPr>
                              <w:t>K as well as developing our</w:t>
                            </w:r>
                            <w:r w:rsidR="00967652" w:rsidRPr="00305232">
                              <w:rPr>
                                <w:rFonts w:ascii="Century Gothic" w:hAnsi="Century Gothic" w:cstheme="minorHAnsi"/>
                                <w:color w:val="0070C0"/>
                                <w:sz w:val="18"/>
                                <w:szCs w:val="18"/>
                              </w:rPr>
                              <w:t xml:space="preserve"> </w:t>
                            </w:r>
                            <w:r w:rsidR="00F03279" w:rsidRPr="00305232">
                              <w:rPr>
                                <w:rFonts w:ascii="Century Gothic" w:hAnsi="Century Gothic" w:cstheme="minorHAnsi"/>
                                <w:color w:val="0070C0"/>
                                <w:sz w:val="18"/>
                                <w:szCs w:val="18"/>
                              </w:rPr>
                              <w:t xml:space="preserve">atlas skills </w:t>
                            </w:r>
                            <w:r w:rsidR="00F10A63" w:rsidRPr="00305232">
                              <w:rPr>
                                <w:rFonts w:ascii="Century Gothic" w:hAnsi="Century Gothic" w:cstheme="minorHAnsi"/>
                                <w:color w:val="0070C0"/>
                                <w:sz w:val="18"/>
                                <w:szCs w:val="18"/>
                              </w:rPr>
                              <w:t>to identify and</w:t>
                            </w:r>
                            <w:r w:rsidR="00F03279" w:rsidRPr="00305232">
                              <w:rPr>
                                <w:rFonts w:ascii="Century Gothic" w:hAnsi="Century Gothic" w:cstheme="minorHAnsi"/>
                                <w:color w:val="0070C0"/>
                                <w:sz w:val="18"/>
                                <w:szCs w:val="18"/>
                              </w:rPr>
                              <w:t xml:space="preserve"> </w:t>
                            </w:r>
                            <w:r w:rsidR="00B62EAB" w:rsidRPr="00305232">
                              <w:rPr>
                                <w:rFonts w:ascii="Century Gothic" w:hAnsi="Century Gothic" w:cstheme="minorHAnsi"/>
                                <w:color w:val="0070C0"/>
                                <w:sz w:val="18"/>
                                <w:szCs w:val="18"/>
                              </w:rPr>
                              <w:t>name</w:t>
                            </w:r>
                            <w:r w:rsidR="00D112CF" w:rsidRPr="00305232">
                              <w:rPr>
                                <w:rFonts w:ascii="Century Gothic" w:hAnsi="Century Gothic" w:cstheme="minorHAnsi"/>
                                <w:color w:val="0070C0"/>
                                <w:sz w:val="18"/>
                                <w:szCs w:val="18"/>
                              </w:rPr>
                              <w:t xml:space="preserve"> the sea</w:t>
                            </w:r>
                            <w:r w:rsidR="00F10A63" w:rsidRPr="00305232">
                              <w:rPr>
                                <w:rFonts w:ascii="Century Gothic" w:hAnsi="Century Gothic" w:cstheme="minorHAnsi"/>
                                <w:color w:val="0070C0"/>
                                <w:sz w:val="18"/>
                                <w:szCs w:val="18"/>
                              </w:rPr>
                              <w:t xml:space="preserve">s, rivers and </w:t>
                            </w:r>
                            <w:r w:rsidR="00FE1AF7" w:rsidRPr="00305232">
                              <w:rPr>
                                <w:rFonts w:ascii="Century Gothic" w:hAnsi="Century Gothic" w:cstheme="minorHAnsi"/>
                                <w:color w:val="0070C0"/>
                                <w:sz w:val="18"/>
                                <w:szCs w:val="18"/>
                              </w:rPr>
                              <w:t xml:space="preserve">mountains around </w:t>
                            </w:r>
                            <w:r w:rsidR="007F618C" w:rsidRPr="00305232">
                              <w:rPr>
                                <w:rFonts w:ascii="Century Gothic" w:hAnsi="Century Gothic" w:cstheme="minorHAnsi"/>
                                <w:color w:val="0070C0"/>
                                <w:sz w:val="18"/>
                                <w:szCs w:val="18"/>
                              </w:rPr>
                              <w:t>the UK</w:t>
                            </w:r>
                            <w:r w:rsidR="00D70C93">
                              <w:rPr>
                                <w:rFonts w:ascii="Century Gothic" w:hAnsi="Century Gothic" w:cstheme="minorHAnsi"/>
                                <w:color w:val="0070C0"/>
                                <w:sz w:val="18"/>
                                <w:szCs w:val="18"/>
                              </w:rPr>
                              <w:t>.</w:t>
                            </w:r>
                            <w:r w:rsidR="00F52C64">
                              <w:rPr>
                                <w:rFonts w:ascii="Century Gothic" w:hAnsi="Century Gothic" w:cstheme="minorHAnsi"/>
                                <w:color w:val="0070C0"/>
                                <w:sz w:val="18"/>
                                <w:szCs w:val="18"/>
                              </w:rPr>
                              <w:t xml:space="preserve"> </w:t>
                            </w:r>
                            <w:r w:rsidR="007D651B" w:rsidRPr="00305232">
                              <w:rPr>
                                <w:rFonts w:ascii="Century Gothic" w:hAnsi="Century Gothic" w:cstheme="minorHAnsi"/>
                                <w:color w:val="0070C0"/>
                                <w:sz w:val="18"/>
                                <w:szCs w:val="18"/>
                              </w:rPr>
                              <w:t>We will then be</w:t>
                            </w:r>
                            <w:r w:rsidR="00A27AF2" w:rsidRPr="00305232">
                              <w:rPr>
                                <w:rFonts w:ascii="Century Gothic" w:hAnsi="Century Gothic" w:cstheme="minorHAnsi"/>
                                <w:color w:val="0070C0"/>
                                <w:sz w:val="18"/>
                                <w:szCs w:val="18"/>
                              </w:rPr>
                              <w:t xml:space="preserve"> focusing on the geography of Iceland, learning all about the different human and physical geographical features, </w:t>
                            </w:r>
                            <w:r w:rsidR="00D70C93">
                              <w:rPr>
                                <w:rFonts w:ascii="Century Gothic" w:hAnsi="Century Gothic" w:cstheme="minorHAnsi"/>
                                <w:color w:val="0070C0"/>
                                <w:sz w:val="18"/>
                                <w:szCs w:val="18"/>
                              </w:rPr>
                              <w:t>including volcanoes</w:t>
                            </w:r>
                            <w:r w:rsidR="00F62B2E">
                              <w:rPr>
                                <w:rFonts w:ascii="Century Gothic" w:hAnsi="Century Gothic" w:cstheme="minorHAnsi"/>
                                <w:color w:val="0070C0"/>
                                <w:sz w:val="18"/>
                                <w:szCs w:val="18"/>
                              </w:rPr>
                              <w:t>,</w:t>
                            </w:r>
                            <w:r w:rsidR="00D70C93">
                              <w:rPr>
                                <w:rFonts w:ascii="Century Gothic" w:hAnsi="Century Gothic" w:cstheme="minorHAnsi"/>
                                <w:color w:val="0070C0"/>
                                <w:sz w:val="18"/>
                                <w:szCs w:val="18"/>
                              </w:rPr>
                              <w:t xml:space="preserve"> </w:t>
                            </w:r>
                            <w:r w:rsidR="00A27AF2" w:rsidRPr="00305232">
                              <w:rPr>
                                <w:rFonts w:ascii="Century Gothic" w:hAnsi="Century Gothic" w:cstheme="minorHAnsi"/>
                                <w:color w:val="0070C0"/>
                                <w:sz w:val="18"/>
                                <w:szCs w:val="18"/>
                              </w:rPr>
                              <w:t>main exports</w:t>
                            </w:r>
                            <w:r w:rsidR="00D14E0E" w:rsidRPr="00305232">
                              <w:rPr>
                                <w:rFonts w:ascii="Century Gothic" w:hAnsi="Century Gothic" w:cstheme="minorHAnsi"/>
                                <w:color w:val="0070C0"/>
                                <w:sz w:val="18"/>
                                <w:szCs w:val="18"/>
                              </w:rPr>
                              <w:t>, population and climate</w:t>
                            </w:r>
                            <w:r w:rsidRPr="00305232">
                              <w:rPr>
                                <w:rFonts w:ascii="Century Gothic" w:hAnsi="Century Gothic" w:cstheme="minorHAnsi"/>
                                <w:color w:val="0070C0"/>
                                <w:sz w:val="18"/>
                                <w:szCs w:val="18"/>
                              </w:rPr>
                              <w:t>. We will also learn about the phenomenon of ‘The Northern Lights</w:t>
                            </w:r>
                            <w:r w:rsidR="00305232" w:rsidRPr="00305232">
                              <w:rPr>
                                <w:rFonts w:ascii="Century Gothic" w:hAnsi="Century Gothic" w:cstheme="minorHAnsi"/>
                                <w:color w:val="0070C0"/>
                                <w:sz w:val="18"/>
                                <w:szCs w:val="18"/>
                              </w:rPr>
                              <w:t>’</w:t>
                            </w:r>
                            <w:r w:rsidRPr="00305232">
                              <w:rPr>
                                <w:rFonts w:ascii="Century Gothic" w:hAnsi="Century Gothic" w:cstheme="minorHAnsi"/>
                                <w:color w:val="0070C0"/>
                                <w:sz w:val="18"/>
                                <w:szCs w:val="18"/>
                              </w:rPr>
                              <w:t xml:space="preserve">. </w:t>
                            </w:r>
                          </w:p>
                          <w:p w14:paraId="002AF205" w14:textId="78E6B6ED" w:rsidR="00995CFB" w:rsidRPr="00305232" w:rsidRDefault="00FF1D83" w:rsidP="00995CFB">
                            <w:pPr>
                              <w:spacing w:after="0"/>
                              <w:ind w:right="-32"/>
                              <w:rPr>
                                <w:rFonts w:ascii="Century Gothic" w:hAnsi="Century Gothic" w:cstheme="minorHAnsi"/>
                                <w:color w:val="0070C0"/>
                                <w:sz w:val="18"/>
                                <w:szCs w:val="18"/>
                              </w:rPr>
                            </w:pPr>
                            <w:r w:rsidRPr="00305232">
                              <w:rPr>
                                <w:rFonts w:ascii="Century Gothic" w:hAnsi="Century Gothic" w:cstheme="minorHAnsi"/>
                                <w:color w:val="0070C0"/>
                                <w:sz w:val="18"/>
                                <w:szCs w:val="18"/>
                              </w:rPr>
                              <w:t xml:space="preserve">Our focus will be to make </w:t>
                            </w:r>
                            <w:r w:rsidR="00D14E0E" w:rsidRPr="00305232">
                              <w:rPr>
                                <w:rFonts w:ascii="Century Gothic" w:hAnsi="Century Gothic" w:cstheme="minorHAnsi"/>
                                <w:color w:val="0070C0"/>
                                <w:sz w:val="18"/>
                                <w:szCs w:val="18"/>
                              </w:rPr>
                              <w:t xml:space="preserve">comparisons between the </w:t>
                            </w:r>
                            <w:r w:rsidRPr="00305232">
                              <w:rPr>
                                <w:rFonts w:ascii="Century Gothic" w:hAnsi="Century Gothic" w:cstheme="minorHAnsi"/>
                                <w:color w:val="0070C0"/>
                                <w:sz w:val="18"/>
                                <w:szCs w:val="18"/>
                              </w:rPr>
                              <w:t>geography of the two European countries.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798BEC" id="Text Box 12" o:spid="_x0000_s1027" type="#_x0000_t202" style="position:absolute;margin-left:0;margin-top:-14pt;width:232.35pt;height:179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" fillcolor="white [3212]" strokecolor="#1f4d78 [1604]" strokeweight="3pt">
                <v:textbox>
                  <w:txbxContent>
                    <w:p w14:paraId="1B329FD8" w14:textId="77777777" w:rsidR="00B34917" w:rsidRPr="00305232" w:rsidRDefault="00FF2FAD" w:rsidP="00995CFB">
                      <w:pPr>
                        <w:spacing w:after="0"/>
                        <w:ind w:right="-32"/>
                        <w:rPr>
                          <w:rFonts w:ascii="Century Gothic" w:hAnsi="Century Gothic" w:cstheme="minorHAnsi"/>
                          <w:b/>
                          <w:color w:val="0070C0"/>
                          <w:sz w:val="18"/>
                          <w:szCs w:val="18"/>
                        </w:rPr>
                      </w:pPr>
                      <w:r w:rsidRPr="00305232">
                        <w:rPr>
                          <w:rFonts w:ascii="Century Gothic" w:hAnsi="Century Gothic" w:cstheme="minorHAnsi"/>
                          <w:b/>
                          <w:color w:val="0070C0"/>
                          <w:sz w:val="18"/>
                          <w:szCs w:val="18"/>
                        </w:rPr>
                        <w:t>Geography</w:t>
                      </w:r>
                    </w:p>
                    <w:p w14:paraId="5B1B71EB" w14:textId="4BDBA41E" w:rsidR="00FF1D83" w:rsidRPr="00305232" w:rsidRDefault="00FF1D83" w:rsidP="00FF1D83">
                      <w:pPr>
                        <w:spacing w:after="0"/>
                        <w:ind w:right="-32"/>
                        <w:rPr>
                          <w:rFonts w:ascii="Century Gothic" w:hAnsi="Century Gothic" w:cstheme="minorHAnsi"/>
                          <w:color w:val="0070C0"/>
                          <w:sz w:val="18"/>
                          <w:szCs w:val="18"/>
                        </w:rPr>
                      </w:pPr>
                      <w:r w:rsidRPr="00305232">
                        <w:rPr>
                          <w:rFonts w:ascii="Century Gothic" w:hAnsi="Century Gothic" w:cstheme="minorHAnsi"/>
                          <w:color w:val="0070C0"/>
                          <w:sz w:val="18"/>
                          <w:szCs w:val="18"/>
                        </w:rPr>
                        <w:t xml:space="preserve">In geography this term we will be learning </w:t>
                      </w:r>
                      <w:r w:rsidR="00D932F8" w:rsidRPr="00305232">
                        <w:rPr>
                          <w:rFonts w:ascii="Century Gothic" w:hAnsi="Century Gothic" w:cstheme="minorHAnsi"/>
                          <w:color w:val="0070C0"/>
                          <w:sz w:val="18"/>
                          <w:szCs w:val="18"/>
                        </w:rPr>
                        <w:t xml:space="preserve">more </w:t>
                      </w:r>
                      <w:r w:rsidR="003150C3" w:rsidRPr="00305232">
                        <w:rPr>
                          <w:rFonts w:ascii="Century Gothic" w:hAnsi="Century Gothic" w:cstheme="minorHAnsi"/>
                          <w:color w:val="0070C0"/>
                          <w:sz w:val="18"/>
                          <w:szCs w:val="18"/>
                        </w:rPr>
                        <w:t xml:space="preserve">about </w:t>
                      </w:r>
                      <w:r w:rsidR="004F6C51" w:rsidRPr="00305232">
                        <w:rPr>
                          <w:rFonts w:ascii="Century Gothic" w:hAnsi="Century Gothic" w:cstheme="minorHAnsi"/>
                          <w:color w:val="0070C0"/>
                          <w:sz w:val="18"/>
                          <w:szCs w:val="18"/>
                        </w:rPr>
                        <w:t>the countries</w:t>
                      </w:r>
                      <w:r w:rsidR="00D932F8" w:rsidRPr="00305232">
                        <w:rPr>
                          <w:rFonts w:ascii="Century Gothic" w:hAnsi="Century Gothic" w:cstheme="minorHAnsi"/>
                          <w:color w:val="0070C0"/>
                          <w:sz w:val="18"/>
                          <w:szCs w:val="18"/>
                        </w:rPr>
                        <w:t xml:space="preserve">, </w:t>
                      </w:r>
                      <w:r w:rsidR="004F6C51" w:rsidRPr="00305232">
                        <w:rPr>
                          <w:rFonts w:ascii="Century Gothic" w:hAnsi="Century Gothic" w:cstheme="minorHAnsi"/>
                          <w:color w:val="0070C0"/>
                          <w:sz w:val="18"/>
                          <w:szCs w:val="18"/>
                        </w:rPr>
                        <w:t xml:space="preserve">major cities </w:t>
                      </w:r>
                      <w:r w:rsidR="00D932F8" w:rsidRPr="00305232">
                        <w:rPr>
                          <w:rFonts w:ascii="Century Gothic" w:hAnsi="Century Gothic" w:cstheme="minorHAnsi"/>
                          <w:color w:val="0070C0"/>
                          <w:sz w:val="18"/>
                          <w:szCs w:val="18"/>
                        </w:rPr>
                        <w:t>and counties within the U</w:t>
                      </w:r>
                      <w:r w:rsidR="00F10A63" w:rsidRPr="00305232">
                        <w:rPr>
                          <w:rFonts w:ascii="Century Gothic" w:hAnsi="Century Gothic" w:cstheme="minorHAnsi"/>
                          <w:color w:val="0070C0"/>
                          <w:sz w:val="18"/>
                          <w:szCs w:val="18"/>
                        </w:rPr>
                        <w:t>K as well as developing our</w:t>
                      </w:r>
                      <w:r w:rsidR="00967652" w:rsidRPr="00305232">
                        <w:rPr>
                          <w:rFonts w:ascii="Century Gothic" w:hAnsi="Century Gothic" w:cstheme="minorHAnsi"/>
                          <w:color w:val="0070C0"/>
                          <w:sz w:val="18"/>
                          <w:szCs w:val="18"/>
                        </w:rPr>
                        <w:t xml:space="preserve"> </w:t>
                      </w:r>
                      <w:r w:rsidR="00F03279" w:rsidRPr="00305232">
                        <w:rPr>
                          <w:rFonts w:ascii="Century Gothic" w:hAnsi="Century Gothic" w:cstheme="minorHAnsi"/>
                          <w:color w:val="0070C0"/>
                          <w:sz w:val="18"/>
                          <w:szCs w:val="18"/>
                        </w:rPr>
                        <w:t xml:space="preserve">atlas skills </w:t>
                      </w:r>
                      <w:r w:rsidR="00F10A63" w:rsidRPr="00305232">
                        <w:rPr>
                          <w:rFonts w:ascii="Century Gothic" w:hAnsi="Century Gothic" w:cstheme="minorHAnsi"/>
                          <w:color w:val="0070C0"/>
                          <w:sz w:val="18"/>
                          <w:szCs w:val="18"/>
                        </w:rPr>
                        <w:t>to identify and</w:t>
                      </w:r>
                      <w:r w:rsidR="00F03279" w:rsidRPr="00305232">
                        <w:rPr>
                          <w:rFonts w:ascii="Century Gothic" w:hAnsi="Century Gothic" w:cstheme="minorHAnsi"/>
                          <w:color w:val="0070C0"/>
                          <w:sz w:val="18"/>
                          <w:szCs w:val="18"/>
                        </w:rPr>
                        <w:t xml:space="preserve"> </w:t>
                      </w:r>
                      <w:r w:rsidR="00B62EAB" w:rsidRPr="00305232">
                        <w:rPr>
                          <w:rFonts w:ascii="Century Gothic" w:hAnsi="Century Gothic" w:cstheme="minorHAnsi"/>
                          <w:color w:val="0070C0"/>
                          <w:sz w:val="18"/>
                          <w:szCs w:val="18"/>
                        </w:rPr>
                        <w:t>name</w:t>
                      </w:r>
                      <w:r w:rsidR="00D112CF" w:rsidRPr="00305232">
                        <w:rPr>
                          <w:rFonts w:ascii="Century Gothic" w:hAnsi="Century Gothic" w:cstheme="minorHAnsi"/>
                          <w:color w:val="0070C0"/>
                          <w:sz w:val="18"/>
                          <w:szCs w:val="18"/>
                        </w:rPr>
                        <w:t xml:space="preserve"> the sea</w:t>
                      </w:r>
                      <w:r w:rsidR="00F10A63" w:rsidRPr="00305232">
                        <w:rPr>
                          <w:rFonts w:ascii="Century Gothic" w:hAnsi="Century Gothic" w:cstheme="minorHAnsi"/>
                          <w:color w:val="0070C0"/>
                          <w:sz w:val="18"/>
                          <w:szCs w:val="18"/>
                        </w:rPr>
                        <w:t xml:space="preserve">s, rivers and </w:t>
                      </w:r>
                      <w:r w:rsidR="00FE1AF7" w:rsidRPr="00305232">
                        <w:rPr>
                          <w:rFonts w:ascii="Century Gothic" w:hAnsi="Century Gothic" w:cstheme="minorHAnsi"/>
                          <w:color w:val="0070C0"/>
                          <w:sz w:val="18"/>
                          <w:szCs w:val="18"/>
                        </w:rPr>
                        <w:t xml:space="preserve">mountains around </w:t>
                      </w:r>
                      <w:r w:rsidR="007F618C" w:rsidRPr="00305232">
                        <w:rPr>
                          <w:rFonts w:ascii="Century Gothic" w:hAnsi="Century Gothic" w:cstheme="minorHAnsi"/>
                          <w:color w:val="0070C0"/>
                          <w:sz w:val="18"/>
                          <w:szCs w:val="18"/>
                        </w:rPr>
                        <w:t>the UK</w:t>
                      </w:r>
                      <w:r w:rsidR="00D70C93">
                        <w:rPr>
                          <w:rFonts w:ascii="Century Gothic" w:hAnsi="Century Gothic" w:cstheme="minorHAnsi"/>
                          <w:color w:val="0070C0"/>
                          <w:sz w:val="18"/>
                          <w:szCs w:val="18"/>
                        </w:rPr>
                        <w:t>.</w:t>
                      </w:r>
                      <w:r w:rsidR="00F52C64">
                        <w:rPr>
                          <w:rFonts w:ascii="Century Gothic" w:hAnsi="Century Gothic" w:cstheme="minorHAnsi"/>
                          <w:color w:val="0070C0"/>
                          <w:sz w:val="18"/>
                          <w:szCs w:val="18"/>
                        </w:rPr>
                        <w:t xml:space="preserve"> </w:t>
                      </w:r>
                      <w:r w:rsidR="007D651B" w:rsidRPr="00305232">
                        <w:rPr>
                          <w:rFonts w:ascii="Century Gothic" w:hAnsi="Century Gothic" w:cstheme="minorHAnsi"/>
                          <w:color w:val="0070C0"/>
                          <w:sz w:val="18"/>
                          <w:szCs w:val="18"/>
                        </w:rPr>
                        <w:t>We will then be</w:t>
                      </w:r>
                      <w:r w:rsidR="00A27AF2" w:rsidRPr="00305232">
                        <w:rPr>
                          <w:rFonts w:ascii="Century Gothic" w:hAnsi="Century Gothic" w:cstheme="minorHAnsi"/>
                          <w:color w:val="0070C0"/>
                          <w:sz w:val="18"/>
                          <w:szCs w:val="18"/>
                        </w:rPr>
                        <w:t xml:space="preserve"> focusing on the geography of Iceland, learning all about the different human and physical geographical features, </w:t>
                      </w:r>
                      <w:r w:rsidR="00D70C93">
                        <w:rPr>
                          <w:rFonts w:ascii="Century Gothic" w:hAnsi="Century Gothic" w:cstheme="minorHAnsi"/>
                          <w:color w:val="0070C0"/>
                          <w:sz w:val="18"/>
                          <w:szCs w:val="18"/>
                        </w:rPr>
                        <w:t>including volcanoes</w:t>
                      </w:r>
                      <w:r w:rsidR="00F62B2E">
                        <w:rPr>
                          <w:rFonts w:ascii="Century Gothic" w:hAnsi="Century Gothic" w:cstheme="minorHAnsi"/>
                          <w:color w:val="0070C0"/>
                          <w:sz w:val="18"/>
                          <w:szCs w:val="18"/>
                        </w:rPr>
                        <w:t>,</w:t>
                      </w:r>
                      <w:r w:rsidR="00D70C93">
                        <w:rPr>
                          <w:rFonts w:ascii="Century Gothic" w:hAnsi="Century Gothic" w:cstheme="minorHAnsi"/>
                          <w:color w:val="0070C0"/>
                          <w:sz w:val="18"/>
                          <w:szCs w:val="18"/>
                        </w:rPr>
                        <w:t xml:space="preserve"> </w:t>
                      </w:r>
                      <w:r w:rsidR="00A27AF2" w:rsidRPr="00305232">
                        <w:rPr>
                          <w:rFonts w:ascii="Century Gothic" w:hAnsi="Century Gothic" w:cstheme="minorHAnsi"/>
                          <w:color w:val="0070C0"/>
                          <w:sz w:val="18"/>
                          <w:szCs w:val="18"/>
                        </w:rPr>
                        <w:t>main exports</w:t>
                      </w:r>
                      <w:r w:rsidR="00D14E0E" w:rsidRPr="00305232">
                        <w:rPr>
                          <w:rFonts w:ascii="Century Gothic" w:hAnsi="Century Gothic" w:cstheme="minorHAnsi"/>
                          <w:color w:val="0070C0"/>
                          <w:sz w:val="18"/>
                          <w:szCs w:val="18"/>
                        </w:rPr>
                        <w:t>, population and climate</w:t>
                      </w:r>
                      <w:r w:rsidRPr="00305232">
                        <w:rPr>
                          <w:rFonts w:ascii="Century Gothic" w:hAnsi="Century Gothic" w:cstheme="minorHAnsi"/>
                          <w:color w:val="0070C0"/>
                          <w:sz w:val="18"/>
                          <w:szCs w:val="18"/>
                        </w:rPr>
                        <w:t>. We will also learn about the phenomenon of ‘The Northern Lights</w:t>
                      </w:r>
                      <w:r w:rsidR="00305232" w:rsidRPr="00305232">
                        <w:rPr>
                          <w:rFonts w:ascii="Century Gothic" w:hAnsi="Century Gothic" w:cstheme="minorHAnsi"/>
                          <w:color w:val="0070C0"/>
                          <w:sz w:val="18"/>
                          <w:szCs w:val="18"/>
                        </w:rPr>
                        <w:t>’</w:t>
                      </w:r>
                      <w:r w:rsidRPr="00305232">
                        <w:rPr>
                          <w:rFonts w:ascii="Century Gothic" w:hAnsi="Century Gothic" w:cstheme="minorHAnsi"/>
                          <w:color w:val="0070C0"/>
                          <w:sz w:val="18"/>
                          <w:szCs w:val="18"/>
                        </w:rPr>
                        <w:t xml:space="preserve">. </w:t>
                      </w:r>
                    </w:p>
                    <w:p w14:paraId="002AF205" w14:textId="78E6B6ED" w:rsidR="00995CFB" w:rsidRPr="00305232" w:rsidRDefault="00FF1D83" w:rsidP="00995CFB">
                      <w:pPr>
                        <w:spacing w:after="0"/>
                        <w:ind w:right="-32"/>
                        <w:rPr>
                          <w:rFonts w:ascii="Century Gothic" w:hAnsi="Century Gothic" w:cstheme="minorHAnsi"/>
                          <w:color w:val="0070C0"/>
                          <w:sz w:val="18"/>
                          <w:szCs w:val="18"/>
                        </w:rPr>
                      </w:pPr>
                      <w:r w:rsidRPr="00305232">
                        <w:rPr>
                          <w:rFonts w:ascii="Century Gothic" w:hAnsi="Century Gothic" w:cstheme="minorHAnsi"/>
                          <w:color w:val="0070C0"/>
                          <w:sz w:val="18"/>
                          <w:szCs w:val="18"/>
                        </w:rPr>
                        <w:t xml:space="preserve">Our focus will be to make </w:t>
                      </w:r>
                      <w:r w:rsidR="00D14E0E" w:rsidRPr="00305232">
                        <w:rPr>
                          <w:rFonts w:ascii="Century Gothic" w:hAnsi="Century Gothic" w:cstheme="minorHAnsi"/>
                          <w:color w:val="0070C0"/>
                          <w:sz w:val="18"/>
                          <w:szCs w:val="18"/>
                        </w:rPr>
                        <w:t xml:space="preserve">comparisons between the </w:t>
                      </w:r>
                      <w:r w:rsidRPr="00305232">
                        <w:rPr>
                          <w:rFonts w:ascii="Century Gothic" w:hAnsi="Century Gothic" w:cstheme="minorHAnsi"/>
                          <w:color w:val="0070C0"/>
                          <w:sz w:val="18"/>
                          <w:szCs w:val="18"/>
                        </w:rPr>
                        <w:t>geography of the two European countries.</w:t>
                      </w:r>
                    </w:p>
                  </w:txbxContent>
                </v:textbox>
                <w10:wrap anchorx="margin"/>
              </v:shape>
            </w:pict>
          </mc:Fallback>
        </mc:AlternateContent>
      </w:r>
      <w:r w:rsidR="00774572" w:rsidRPr="00BB02B1">
        <w:rPr>
          <w:rFonts w:cstheme="minorHAnsi"/>
          <w:noProof/>
          <w:sz w:val="20"/>
          <w:szCs w:val="20"/>
          <w:lang w:eastAsia="en-GB"/>
        </w:rPr>
        <mc:AlternateContent>
          <mc:Choice Requires="wps">
            <w:drawing>
              <wp:anchor distT="0" distB="0" distL="114300" distR="114300" simplePos="0" relativeHeight="251658244" behindDoc="0" locked="0" layoutInCell="1" allowOverlap="1" wp14:anchorId="7F0C575E" wp14:editId="01192D30">
                <wp:simplePos x="0" y="0"/>
                <wp:positionH relativeFrom="margin">
                  <wp:posOffset>3072161</wp:posOffset>
                </wp:positionH>
                <wp:positionV relativeFrom="paragraph">
                  <wp:posOffset>-178033</wp:posOffset>
                </wp:positionV>
                <wp:extent cx="3731260" cy="2199005"/>
                <wp:effectExtent l="19050" t="19050" r="21590" b="10795"/>
                <wp:wrapNone/>
                <wp:docPr id="8" name="Text Box 8">
                  <a:extLst xmlns:a="http://schemas.openxmlformats.org/drawingml/2006/main">
                    <a:ext uri="{FF2B5EF4-FFF2-40B4-BE49-F238E27FC236}">
                      <a16:creationId xmlns:a16="http://schemas.microsoft.com/office/drawing/2014/main" id="{72962032-60F3-43E3-A0AA-C40B73C625F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1260" cy="2199005"/>
                        </a:xfrm>
                        <a:prstGeom prst="rect">
                          <a:avLst/>
                        </a:prstGeom>
                        <a:solidFill>
                          <a:schemeClr val="bg1"/>
                        </a:solidFill>
                        <a:ln w="38100">
                          <a:solidFill>
                            <a:schemeClr val="accent1">
                              <a:lumMod val="50000"/>
                            </a:schemeClr>
                          </a:solidFill>
                          <a:miter lim="800000"/>
                          <a:headEnd/>
                          <a:tailEnd/>
                        </a:ln>
                      </wps:spPr>
                      <wps:txbx>
                        <w:txbxContent>
                          <w:p w14:paraId="1D56F640" w14:textId="77777777" w:rsidR="00290F9C" w:rsidRPr="00F17E50" w:rsidRDefault="00290F9C" w:rsidP="00290F9C">
                            <w:pPr>
                              <w:spacing w:after="0"/>
                              <w:rPr>
                                <w:rFonts w:ascii="Century Gothic" w:hAnsi="Century Gothic" w:cstheme="minorHAnsi"/>
                                <w:b/>
                                <w:color w:val="0070C0"/>
                                <w:sz w:val="18"/>
                                <w:szCs w:val="18"/>
                              </w:rPr>
                            </w:pPr>
                            <w:r w:rsidRPr="00F17E50">
                              <w:rPr>
                                <w:rFonts w:ascii="Century Gothic" w:hAnsi="Century Gothic" w:cstheme="minorHAnsi"/>
                                <w:b/>
                                <w:color w:val="0070C0"/>
                                <w:sz w:val="18"/>
                                <w:szCs w:val="18"/>
                              </w:rPr>
                              <w:t>Maths</w:t>
                            </w:r>
                          </w:p>
                          <w:p w14:paraId="2BA5E81B" w14:textId="334FB93E" w:rsidR="00105C86" w:rsidRPr="00F17E50" w:rsidRDefault="00105C86" w:rsidP="00105C86">
                            <w:pPr>
                              <w:spacing w:after="0"/>
                              <w:rPr>
                                <w:rFonts w:ascii="Century Gothic" w:hAnsi="Century Gothic" w:cstheme="minorHAnsi"/>
                                <w:bCs/>
                                <w:color w:val="0070C0"/>
                                <w:sz w:val="18"/>
                                <w:szCs w:val="18"/>
                              </w:rPr>
                            </w:pPr>
                            <w:r w:rsidRPr="00F17E50">
                              <w:rPr>
                                <w:rFonts w:ascii="Century Gothic" w:hAnsi="Century Gothic" w:cstheme="minorHAnsi"/>
                                <w:bCs/>
                                <w:color w:val="0070C0"/>
                                <w:sz w:val="18"/>
                                <w:szCs w:val="18"/>
                              </w:rPr>
                              <w:t>This term in maths we will be developing our knowledge and understanding of fractions. Children will be learning what the denominators and numerators of fractions represent before practicing ordering, comparing and counting in different unit and non-unit fractions. Children will apply their knowledge to find equivalences and to solve problems involving fractions and scaling. Towards the end of the term, children will move on to learn more about mass and capacity. Building on their knowledge from Year 2, children will learn to measure accurately in different units and compare amounts. Children will then apply these skills to calculate equivalent measurements as well as to add and subtract amounts.</w:t>
                            </w:r>
                          </w:p>
                          <w:p w14:paraId="2C31B88A" w14:textId="47D75A09" w:rsidR="001766EB" w:rsidRPr="00774572" w:rsidRDefault="001766EB" w:rsidP="00105C86">
                            <w:pPr>
                              <w:spacing w:after="0"/>
                              <w:rPr>
                                <w:rFonts w:cstheme="minorHAnsi"/>
                                <w:bCs/>
                                <w:color w:val="222A35" w:themeColor="text2" w:themeShade="8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0C575E" id="Text Box 8" o:spid="_x0000_s1028" type="#_x0000_t202" style="position:absolute;margin-left:241.9pt;margin-top:-14pt;width:293.8pt;height:173.1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" fillcolor="white [3212]" strokecolor="#1f4d78 [1604]" strokeweight="3pt">
                <v:textbox>
                  <w:txbxContent>
                    <w:p w14:paraId="1D56F640" w14:textId="77777777" w:rsidR="00290F9C" w:rsidRPr="00F17E50" w:rsidRDefault="00290F9C" w:rsidP="00290F9C">
                      <w:pPr>
                        <w:spacing w:after="0"/>
                        <w:rPr>
                          <w:rFonts w:ascii="Century Gothic" w:hAnsi="Century Gothic" w:cstheme="minorHAnsi"/>
                          <w:b/>
                          <w:color w:val="0070C0"/>
                          <w:sz w:val="18"/>
                          <w:szCs w:val="18"/>
                        </w:rPr>
                      </w:pPr>
                      <w:r w:rsidRPr="00F17E50">
                        <w:rPr>
                          <w:rFonts w:ascii="Century Gothic" w:hAnsi="Century Gothic" w:cstheme="minorHAnsi"/>
                          <w:b/>
                          <w:color w:val="0070C0"/>
                          <w:sz w:val="18"/>
                          <w:szCs w:val="18"/>
                        </w:rPr>
                        <w:t>Maths</w:t>
                      </w:r>
                    </w:p>
                    <w:p w14:paraId="2BA5E81B" w14:textId="334FB93E" w:rsidR="00105C86" w:rsidRPr="00F17E50" w:rsidRDefault="00105C86" w:rsidP="00105C86">
                      <w:pPr>
                        <w:spacing w:after="0"/>
                        <w:rPr>
                          <w:rFonts w:ascii="Century Gothic" w:hAnsi="Century Gothic" w:cstheme="minorHAnsi"/>
                          <w:bCs/>
                          <w:color w:val="0070C0"/>
                          <w:sz w:val="18"/>
                          <w:szCs w:val="18"/>
                        </w:rPr>
                      </w:pPr>
                      <w:r w:rsidRPr="00F17E50">
                        <w:rPr>
                          <w:rFonts w:ascii="Century Gothic" w:hAnsi="Century Gothic" w:cstheme="minorHAnsi"/>
                          <w:bCs/>
                          <w:color w:val="0070C0"/>
                          <w:sz w:val="18"/>
                          <w:szCs w:val="18"/>
                        </w:rPr>
                        <w:t>This term in maths we will be developing our knowledge and understanding of fractions. Children will be learning what the denominators and numerators of fractions represent before practicing ordering, comparing and counting in different unit and non-unit fractions. Children will apply their knowledge to find equivalences and to solve problems involving fractions and scaling. Towards the end of the term, children will move on to learn more about mass and capacity. Building on their knowledge from Year 2, children will learn to measure accurately in different units and compare amounts. Children will then apply these skills to calculate equivalent measurements as well as to add and subtract amounts.</w:t>
                      </w:r>
                    </w:p>
                    <w:p w14:paraId="2C31B88A" w14:textId="47D75A09" w:rsidR="001766EB" w:rsidRPr="00774572" w:rsidRDefault="001766EB" w:rsidP="00105C86">
                      <w:pPr>
                        <w:spacing w:after="0"/>
                        <w:rPr>
                          <w:rFonts w:cstheme="minorHAnsi"/>
                          <w:bCs/>
                          <w:color w:val="222A35" w:themeColor="text2" w:themeShade="80"/>
                          <w:sz w:val="20"/>
                          <w:szCs w:val="20"/>
                        </w:rPr>
                      </w:pPr>
                    </w:p>
                  </w:txbxContent>
                </v:textbox>
                <w10:wrap anchorx="margin"/>
              </v:shape>
            </w:pict>
          </mc:Fallback>
        </mc:AlternateContent>
      </w:r>
    </w:p>
    <w:p w14:paraId="5CF95A0C" w14:textId="77777777" w:rsidR="0023469F" w:rsidRPr="00BB02B1" w:rsidRDefault="0023469F" w:rsidP="0023469F">
      <w:pPr>
        <w:rPr>
          <w:rFonts w:cstheme="minorHAnsi"/>
          <w:sz w:val="20"/>
          <w:szCs w:val="20"/>
        </w:rPr>
      </w:pPr>
    </w:p>
    <w:p w14:paraId="65005952" w14:textId="77777777" w:rsidR="0023469F" w:rsidRPr="00BB02B1" w:rsidRDefault="0023469F" w:rsidP="0023469F">
      <w:pPr>
        <w:rPr>
          <w:rFonts w:cstheme="minorHAnsi"/>
          <w:sz w:val="20"/>
          <w:szCs w:val="20"/>
        </w:rPr>
      </w:pPr>
    </w:p>
    <w:p w14:paraId="596F8C42" w14:textId="77777777" w:rsidR="0023469F" w:rsidRPr="00BB02B1" w:rsidRDefault="0023469F" w:rsidP="0023469F">
      <w:pPr>
        <w:rPr>
          <w:rFonts w:cstheme="minorHAnsi"/>
          <w:sz w:val="20"/>
          <w:szCs w:val="20"/>
        </w:rPr>
      </w:pPr>
    </w:p>
    <w:p w14:paraId="2764A847" w14:textId="77777777" w:rsidR="0023469F" w:rsidRPr="00BB02B1" w:rsidRDefault="0023469F" w:rsidP="0023469F">
      <w:pPr>
        <w:rPr>
          <w:rFonts w:cstheme="minorHAnsi"/>
          <w:sz w:val="20"/>
          <w:szCs w:val="20"/>
        </w:rPr>
      </w:pPr>
    </w:p>
    <w:p w14:paraId="5B987FA3" w14:textId="77777777" w:rsidR="0023469F" w:rsidRPr="00BB02B1" w:rsidRDefault="0023469F" w:rsidP="0023469F">
      <w:pPr>
        <w:rPr>
          <w:rFonts w:cstheme="minorHAnsi"/>
          <w:sz w:val="20"/>
          <w:szCs w:val="20"/>
        </w:rPr>
      </w:pPr>
    </w:p>
    <w:p w14:paraId="046573E0" w14:textId="77777777" w:rsidR="0023469F" w:rsidRPr="00BB02B1" w:rsidRDefault="0023469F" w:rsidP="0023469F">
      <w:pPr>
        <w:rPr>
          <w:rFonts w:cstheme="minorHAnsi"/>
          <w:sz w:val="20"/>
          <w:szCs w:val="20"/>
        </w:rPr>
      </w:pPr>
    </w:p>
    <w:p w14:paraId="431AFBD1" w14:textId="5E239861" w:rsidR="0023469F" w:rsidRPr="00BB02B1" w:rsidRDefault="0023469F" w:rsidP="0023469F">
      <w:pPr>
        <w:rPr>
          <w:rFonts w:cstheme="minorHAnsi"/>
          <w:sz w:val="20"/>
          <w:szCs w:val="20"/>
        </w:rPr>
      </w:pPr>
    </w:p>
    <w:p w14:paraId="7D3B578A" w14:textId="2037FFA6" w:rsidR="0023469F" w:rsidRPr="00BB02B1" w:rsidRDefault="007250F0" w:rsidP="0023469F">
      <w:pPr>
        <w:rPr>
          <w:rFonts w:cstheme="minorHAnsi"/>
          <w:sz w:val="20"/>
          <w:szCs w:val="20"/>
        </w:rPr>
      </w:pPr>
      <w:r w:rsidRPr="00BB02B1">
        <w:rPr>
          <w:rFonts w:cstheme="minorHAnsi"/>
          <w:noProof/>
          <w:sz w:val="20"/>
          <w:szCs w:val="20"/>
          <w:lang w:eastAsia="en-GB"/>
        </w:rPr>
        <mc:AlternateContent>
          <mc:Choice Requires="wps">
            <w:drawing>
              <wp:anchor distT="0" distB="0" distL="114300" distR="114300" simplePos="0" relativeHeight="251658250" behindDoc="0" locked="0" layoutInCell="1" allowOverlap="1" wp14:anchorId="3FAA2EA9" wp14:editId="550F1F09">
                <wp:simplePos x="0" y="0"/>
                <wp:positionH relativeFrom="margin">
                  <wp:posOffset>3039745</wp:posOffset>
                </wp:positionH>
                <wp:positionV relativeFrom="paragraph">
                  <wp:posOffset>25400</wp:posOffset>
                </wp:positionV>
                <wp:extent cx="3731260" cy="2312670"/>
                <wp:effectExtent l="19050" t="19050" r="21590" b="11430"/>
                <wp:wrapNone/>
                <wp:docPr id="1245653832" name="Text Box 1245653832">
                  <a:extLst xmlns:a="http://schemas.openxmlformats.org/drawingml/2006/main">
                    <a:ext uri="{FF2B5EF4-FFF2-40B4-BE49-F238E27FC236}">
                      <a16:creationId xmlns:a16="http://schemas.microsoft.com/office/drawing/2014/main" id="{095C4270-636C-4835-959A-02280BA7D75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1260" cy="2312670"/>
                        </a:xfrm>
                        <a:prstGeom prst="rect">
                          <a:avLst/>
                        </a:prstGeom>
                        <a:solidFill>
                          <a:schemeClr val="bg1"/>
                        </a:solidFill>
                        <a:ln w="38100">
                          <a:solidFill>
                            <a:schemeClr val="accent1">
                              <a:lumMod val="50000"/>
                            </a:schemeClr>
                          </a:solidFill>
                          <a:miter lim="800000"/>
                          <a:headEnd/>
                          <a:tailEnd/>
                        </a:ln>
                      </wps:spPr>
                      <wps:txbx>
                        <w:txbxContent>
                          <w:p w14:paraId="372D6758" w14:textId="77777777" w:rsidR="005458CA" w:rsidRPr="00064142" w:rsidRDefault="00BB02B1" w:rsidP="005458CA">
                            <w:pPr>
                              <w:spacing w:after="0"/>
                              <w:jc w:val="center"/>
                              <w:rPr>
                                <w:rFonts w:ascii="Century Gothic" w:hAnsi="Century Gothic" w:cstheme="minorHAnsi"/>
                                <w:color w:val="00B050"/>
                                <w:sz w:val="48"/>
                                <w:szCs w:val="48"/>
                                <w:lang w:val="en-US"/>
                              </w:rPr>
                            </w:pPr>
                            <w:r w:rsidRPr="00064142">
                              <w:rPr>
                                <w:rFonts w:ascii="Century Gothic" w:hAnsi="Century Gothic" w:cstheme="minorHAnsi"/>
                                <w:color w:val="00B050"/>
                                <w:sz w:val="48"/>
                                <w:szCs w:val="48"/>
                                <w:lang w:val="en-US"/>
                              </w:rPr>
                              <w:t>Northern Lights</w:t>
                            </w:r>
                          </w:p>
                          <w:p w14:paraId="63E275B4" w14:textId="77777777" w:rsidR="00BB02B1" w:rsidRPr="00774572" w:rsidRDefault="005458CA" w:rsidP="005458CA">
                            <w:pPr>
                              <w:spacing w:after="0"/>
                              <w:jc w:val="center"/>
                              <w:rPr>
                                <w:rFonts w:ascii="Holly Jolly Christmas" w:hAnsi="Holly Jolly Christmas" w:cstheme="minorHAnsi"/>
                                <w:color w:val="00B050"/>
                                <w:sz w:val="32"/>
                                <w:szCs w:val="32"/>
                                <w:lang w:val="en-US"/>
                              </w:rPr>
                            </w:pPr>
                            <w:r>
                              <w:rPr>
                                <w:noProof/>
                              </w:rPr>
                              <w:drawing>
                                <wp:inline distT="0" distB="0" distL="0" distR="0" wp14:anchorId="58575EF7" wp14:editId="4374104D">
                                  <wp:extent cx="1248355" cy="1054430"/>
                                  <wp:effectExtent l="0" t="0" r="9525" b="0"/>
                                  <wp:docPr id="1316274268" name="Picture 1" descr="Northern Lights Illustrations, Royalty-Free Vector Graphics &amp; Cli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rthern Lights Illustrations, Royalty-Free Vector Graphics &amp; Clip Art ..."/>
                                          <pic:cNvPicPr>
                                            <a:picLocks noChangeAspect="1" noChangeArrowheads="1"/>
                                          </pic:cNvPicPr>
                                        </pic:nvPicPr>
                                        <pic:blipFill rotWithShape="1">
                                          <a:blip r:embed="rId11">
                                            <a:extLst>
                                              <a:ext uri="{28A0092B-C50C-407E-A947-70E740481C1C}">
                                                <a14:useLocalDpi xmlns:a14="http://schemas.microsoft.com/office/drawing/2010/main" val="0"/>
                                              </a:ext>
                                            </a:extLst>
                                          </a:blip>
                                          <a:srcRect l="10454" t="14402" r="12641" b="15992"/>
                                          <a:stretch/>
                                        </pic:blipFill>
                                        <pic:spPr bwMode="auto">
                                          <a:xfrm>
                                            <a:off x="0" y="0"/>
                                            <a:ext cx="1276635" cy="1078317"/>
                                          </a:xfrm>
                                          <a:prstGeom prst="rect">
                                            <a:avLst/>
                                          </a:prstGeom>
                                          <a:noFill/>
                                          <a:ln>
                                            <a:noFill/>
                                          </a:ln>
                                          <a:extLst>
                                            <a:ext uri="{53640926-AAD7-44D8-BBD7-CCE9431645EC}">
                                              <a14:shadowObscured xmlns:a14="http://schemas.microsoft.com/office/drawing/2010/main"/>
                                            </a:ext>
                                          </a:extLst>
                                        </pic:spPr>
                                      </pic:pic>
                                    </a:graphicData>
                                  </a:graphic>
                                </wp:inline>
                              </w:drawing>
                            </w:r>
                          </w:p>
                          <w:p w14:paraId="01CA7953" w14:textId="77777777" w:rsidR="008069F5" w:rsidRPr="00064142" w:rsidRDefault="008069F5" w:rsidP="008069F5">
                            <w:pPr>
                              <w:spacing w:after="0"/>
                              <w:jc w:val="center"/>
                              <w:rPr>
                                <w:rFonts w:ascii="Century Gothic" w:hAnsi="Century Gothic" w:cstheme="minorHAnsi"/>
                                <w:color w:val="0070C0"/>
                                <w:sz w:val="32"/>
                                <w:szCs w:val="32"/>
                                <w:lang w:val="en-US"/>
                              </w:rPr>
                            </w:pPr>
                            <w:r w:rsidRPr="00064142">
                              <w:rPr>
                                <w:rFonts w:ascii="Century Gothic" w:hAnsi="Century Gothic" w:cstheme="minorHAnsi"/>
                                <w:color w:val="0070C0"/>
                                <w:sz w:val="32"/>
                                <w:szCs w:val="32"/>
                                <w:lang w:val="en-US"/>
                              </w:rPr>
                              <w:t>Puma</w:t>
                            </w:r>
                            <w:r w:rsidR="00501E00" w:rsidRPr="00064142">
                              <w:rPr>
                                <w:rFonts w:ascii="Century Gothic" w:hAnsi="Century Gothic"/>
                                <w:color w:val="0070C0"/>
                                <w:sz w:val="18"/>
                                <w:szCs w:val="18"/>
                              </w:rPr>
                              <w:t xml:space="preserve"> </w:t>
                            </w:r>
                          </w:p>
                          <w:p w14:paraId="4F9D0D17" w14:textId="2911E063" w:rsidR="00F376E4" w:rsidRPr="00064142" w:rsidRDefault="00E01CE1" w:rsidP="008069F5">
                            <w:pPr>
                              <w:spacing w:after="0"/>
                              <w:jc w:val="center"/>
                              <w:rPr>
                                <w:rFonts w:ascii="Century Gothic" w:hAnsi="Century Gothic" w:cstheme="minorHAnsi"/>
                                <w:color w:val="0070C0"/>
                                <w:sz w:val="32"/>
                                <w:szCs w:val="32"/>
                                <w:lang w:val="en-US"/>
                              </w:rPr>
                            </w:pPr>
                            <w:r w:rsidRPr="00064142">
                              <w:rPr>
                                <w:rFonts w:ascii="Century Gothic" w:hAnsi="Century Gothic" w:cstheme="minorHAnsi"/>
                                <w:color w:val="0070C0"/>
                                <w:sz w:val="32"/>
                                <w:szCs w:val="32"/>
                                <w:lang w:val="en-US"/>
                              </w:rPr>
                              <w:t xml:space="preserve">Spring </w:t>
                            </w:r>
                            <w:r w:rsidR="00F376E4" w:rsidRPr="00064142">
                              <w:rPr>
                                <w:rFonts w:ascii="Century Gothic" w:hAnsi="Century Gothic" w:cstheme="minorHAnsi"/>
                                <w:color w:val="0070C0"/>
                                <w:sz w:val="32"/>
                                <w:szCs w:val="32"/>
                                <w:lang w:val="en-US"/>
                              </w:rPr>
                              <w:t xml:space="preserve"> </w:t>
                            </w:r>
                            <w:r w:rsidR="001E457D" w:rsidRPr="00064142">
                              <w:rPr>
                                <w:rFonts w:ascii="Century Gothic" w:hAnsi="Century Gothic" w:cstheme="minorHAnsi"/>
                                <w:color w:val="0070C0"/>
                                <w:sz w:val="32"/>
                                <w:szCs w:val="32"/>
                                <w:lang w:val="en-US"/>
                              </w:rPr>
                              <w:t>T</w:t>
                            </w:r>
                            <w:r w:rsidR="00F376E4" w:rsidRPr="00064142">
                              <w:rPr>
                                <w:rFonts w:ascii="Century Gothic" w:hAnsi="Century Gothic" w:cstheme="minorHAnsi"/>
                                <w:color w:val="0070C0"/>
                                <w:sz w:val="32"/>
                                <w:szCs w:val="32"/>
                                <w:lang w:val="en-US"/>
                              </w:rPr>
                              <w:t>erm</w:t>
                            </w:r>
                            <w:r w:rsidR="005E3E5E" w:rsidRPr="00064142">
                              <w:rPr>
                                <w:rFonts w:ascii="Century Gothic" w:hAnsi="Century Gothic" w:cstheme="minorHAnsi"/>
                                <w:color w:val="0070C0"/>
                                <w:sz w:val="32"/>
                                <w:szCs w:val="32"/>
                                <w:lang w:val="en-US"/>
                              </w:rPr>
                              <w:t xml:space="preserve"> </w:t>
                            </w:r>
                            <w:r w:rsidR="00BB02B1" w:rsidRPr="00064142">
                              <w:rPr>
                                <w:rFonts w:ascii="Century Gothic" w:hAnsi="Century Gothic" w:cstheme="minorHAnsi"/>
                                <w:color w:val="0070C0"/>
                                <w:sz w:val="32"/>
                                <w:szCs w:val="32"/>
                                <w:lang w:val="en-US"/>
                              </w:rPr>
                              <w:t>2</w:t>
                            </w:r>
                          </w:p>
                          <w:p w14:paraId="570BFE14" w14:textId="77777777" w:rsidR="008069F5" w:rsidRPr="00774572" w:rsidRDefault="008069F5" w:rsidP="008069F5">
                            <w:pPr>
                              <w:spacing w:after="0"/>
                              <w:jc w:val="center"/>
                              <w:rPr>
                                <w:rFonts w:ascii="Holly Jolly Christmas" w:hAnsi="Holly Jolly Christmas" w:cstheme="minorHAnsi"/>
                                <w:color w:val="00B050"/>
                                <w:sz w:val="48"/>
                                <w:szCs w:val="48"/>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AA2EA9" id="Text Box 1245653832" o:spid="_x0000_s1029" type="#_x0000_t202" style="position:absolute;margin-left:239.35pt;margin-top:2pt;width:293.8pt;height:182.1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" fillcolor="white [3212]" strokecolor="#1f4d78 [1604]" strokeweight="3pt">
                <v:textbox>
                  <w:txbxContent>
                    <w:p w14:paraId="372D6758" w14:textId="77777777" w:rsidR="005458CA" w:rsidRPr="00064142" w:rsidRDefault="00BB02B1" w:rsidP="005458CA">
                      <w:pPr>
                        <w:spacing w:after="0"/>
                        <w:jc w:val="center"/>
                        <w:rPr>
                          <w:rFonts w:ascii="Century Gothic" w:hAnsi="Century Gothic" w:cstheme="minorHAnsi"/>
                          <w:color w:val="00B050"/>
                          <w:sz w:val="48"/>
                          <w:szCs w:val="48"/>
                          <w:lang w:val="en-US"/>
                        </w:rPr>
                      </w:pPr>
                      <w:r w:rsidRPr="00064142">
                        <w:rPr>
                          <w:rFonts w:ascii="Century Gothic" w:hAnsi="Century Gothic" w:cstheme="minorHAnsi"/>
                          <w:color w:val="00B050"/>
                          <w:sz w:val="48"/>
                          <w:szCs w:val="48"/>
                          <w:lang w:val="en-US"/>
                        </w:rPr>
                        <w:t>Northern Lights</w:t>
                      </w:r>
                    </w:p>
                    <w:p w14:paraId="63E275B4" w14:textId="77777777" w:rsidR="00BB02B1" w:rsidRPr="00774572" w:rsidRDefault="005458CA" w:rsidP="005458CA">
                      <w:pPr>
                        <w:spacing w:after="0"/>
                        <w:jc w:val="center"/>
                        <w:rPr>
                          <w:rFonts w:ascii="Holly Jolly Christmas" w:hAnsi="Holly Jolly Christmas" w:cstheme="minorHAnsi"/>
                          <w:color w:val="00B050"/>
                          <w:sz w:val="32"/>
                          <w:szCs w:val="32"/>
                          <w:lang w:val="en-US"/>
                        </w:rPr>
                      </w:pPr>
                      <w:r>
                        <w:rPr>
                          <w:noProof/>
                        </w:rPr>
                        <w:drawing>
                          <wp:inline distT="0" distB="0" distL="0" distR="0" wp14:anchorId="58575EF7" wp14:editId="4374104D">
                            <wp:extent cx="1248355" cy="1054430"/>
                            <wp:effectExtent l="0" t="0" r="9525" b="0"/>
                            <wp:docPr id="1316274268" name="Picture 1" descr="Northern Lights Illustrations, Royalty-Free Vector Graphics &amp; Cli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rthern Lights Illustrations, Royalty-Free Vector Graphics &amp; Clip Art ..."/>
                                    <pic:cNvPicPr>
                                      <a:picLocks noChangeAspect="1" noChangeArrowheads="1"/>
                                    </pic:cNvPicPr>
                                  </pic:nvPicPr>
                                  <pic:blipFill rotWithShape="1">
                                    <a:blip r:embed="rId11">
                                      <a:extLst>
                                        <a:ext uri="{28A0092B-C50C-407E-A947-70E740481C1C}">
                                          <a14:useLocalDpi xmlns:a14="http://schemas.microsoft.com/office/drawing/2010/main" val="0"/>
                                        </a:ext>
                                      </a:extLst>
                                    </a:blip>
                                    <a:srcRect l="10454" t="14402" r="12641" b="15992"/>
                                    <a:stretch/>
                                  </pic:blipFill>
                                  <pic:spPr bwMode="auto">
                                    <a:xfrm>
                                      <a:off x="0" y="0"/>
                                      <a:ext cx="1276635" cy="1078317"/>
                                    </a:xfrm>
                                    <a:prstGeom prst="rect">
                                      <a:avLst/>
                                    </a:prstGeom>
                                    <a:noFill/>
                                    <a:ln>
                                      <a:noFill/>
                                    </a:ln>
                                    <a:extLst>
                                      <a:ext uri="{53640926-AAD7-44D8-BBD7-CCE9431645EC}">
                                        <a14:shadowObscured xmlns:a14="http://schemas.microsoft.com/office/drawing/2010/main"/>
                                      </a:ext>
                                    </a:extLst>
                                  </pic:spPr>
                                </pic:pic>
                              </a:graphicData>
                            </a:graphic>
                          </wp:inline>
                        </w:drawing>
                      </w:r>
                    </w:p>
                    <w:p w14:paraId="01CA7953" w14:textId="77777777" w:rsidR="008069F5" w:rsidRPr="00064142" w:rsidRDefault="008069F5" w:rsidP="008069F5">
                      <w:pPr>
                        <w:spacing w:after="0"/>
                        <w:jc w:val="center"/>
                        <w:rPr>
                          <w:rFonts w:ascii="Century Gothic" w:hAnsi="Century Gothic" w:cstheme="minorHAnsi"/>
                          <w:color w:val="0070C0"/>
                          <w:sz w:val="32"/>
                          <w:szCs w:val="32"/>
                          <w:lang w:val="en-US"/>
                        </w:rPr>
                      </w:pPr>
                      <w:r w:rsidRPr="00064142">
                        <w:rPr>
                          <w:rFonts w:ascii="Century Gothic" w:hAnsi="Century Gothic" w:cstheme="minorHAnsi"/>
                          <w:color w:val="0070C0"/>
                          <w:sz w:val="32"/>
                          <w:szCs w:val="32"/>
                          <w:lang w:val="en-US"/>
                        </w:rPr>
                        <w:t>Puma</w:t>
                      </w:r>
                      <w:r w:rsidR="00501E00" w:rsidRPr="00064142">
                        <w:rPr>
                          <w:rFonts w:ascii="Century Gothic" w:hAnsi="Century Gothic"/>
                          <w:color w:val="0070C0"/>
                          <w:sz w:val="18"/>
                          <w:szCs w:val="18"/>
                        </w:rPr>
                        <w:t xml:space="preserve"> </w:t>
                      </w:r>
                    </w:p>
                    <w:p w14:paraId="4F9D0D17" w14:textId="2911E063" w:rsidR="00F376E4" w:rsidRPr="00064142" w:rsidRDefault="00E01CE1" w:rsidP="008069F5">
                      <w:pPr>
                        <w:spacing w:after="0"/>
                        <w:jc w:val="center"/>
                        <w:rPr>
                          <w:rFonts w:ascii="Century Gothic" w:hAnsi="Century Gothic" w:cstheme="minorHAnsi"/>
                          <w:color w:val="0070C0"/>
                          <w:sz w:val="32"/>
                          <w:szCs w:val="32"/>
                          <w:lang w:val="en-US"/>
                        </w:rPr>
                      </w:pPr>
                      <w:r w:rsidRPr="00064142">
                        <w:rPr>
                          <w:rFonts w:ascii="Century Gothic" w:hAnsi="Century Gothic" w:cstheme="minorHAnsi"/>
                          <w:color w:val="0070C0"/>
                          <w:sz w:val="32"/>
                          <w:szCs w:val="32"/>
                          <w:lang w:val="en-US"/>
                        </w:rPr>
                        <w:t xml:space="preserve">Spring </w:t>
                      </w:r>
                      <w:r w:rsidR="00F376E4" w:rsidRPr="00064142">
                        <w:rPr>
                          <w:rFonts w:ascii="Century Gothic" w:hAnsi="Century Gothic" w:cstheme="minorHAnsi"/>
                          <w:color w:val="0070C0"/>
                          <w:sz w:val="32"/>
                          <w:szCs w:val="32"/>
                          <w:lang w:val="en-US"/>
                        </w:rPr>
                        <w:t xml:space="preserve"> </w:t>
                      </w:r>
                      <w:r w:rsidR="001E457D" w:rsidRPr="00064142">
                        <w:rPr>
                          <w:rFonts w:ascii="Century Gothic" w:hAnsi="Century Gothic" w:cstheme="minorHAnsi"/>
                          <w:color w:val="0070C0"/>
                          <w:sz w:val="32"/>
                          <w:szCs w:val="32"/>
                          <w:lang w:val="en-US"/>
                        </w:rPr>
                        <w:t>T</w:t>
                      </w:r>
                      <w:r w:rsidR="00F376E4" w:rsidRPr="00064142">
                        <w:rPr>
                          <w:rFonts w:ascii="Century Gothic" w:hAnsi="Century Gothic" w:cstheme="minorHAnsi"/>
                          <w:color w:val="0070C0"/>
                          <w:sz w:val="32"/>
                          <w:szCs w:val="32"/>
                          <w:lang w:val="en-US"/>
                        </w:rPr>
                        <w:t>erm</w:t>
                      </w:r>
                      <w:r w:rsidR="005E3E5E" w:rsidRPr="00064142">
                        <w:rPr>
                          <w:rFonts w:ascii="Century Gothic" w:hAnsi="Century Gothic" w:cstheme="minorHAnsi"/>
                          <w:color w:val="0070C0"/>
                          <w:sz w:val="32"/>
                          <w:szCs w:val="32"/>
                          <w:lang w:val="en-US"/>
                        </w:rPr>
                        <w:t xml:space="preserve"> </w:t>
                      </w:r>
                      <w:r w:rsidR="00BB02B1" w:rsidRPr="00064142">
                        <w:rPr>
                          <w:rFonts w:ascii="Century Gothic" w:hAnsi="Century Gothic" w:cstheme="minorHAnsi"/>
                          <w:color w:val="0070C0"/>
                          <w:sz w:val="32"/>
                          <w:szCs w:val="32"/>
                          <w:lang w:val="en-US"/>
                        </w:rPr>
                        <w:t>2</w:t>
                      </w:r>
                    </w:p>
                    <w:p w14:paraId="570BFE14" w14:textId="77777777" w:rsidR="008069F5" w:rsidRPr="00774572" w:rsidRDefault="008069F5" w:rsidP="008069F5">
                      <w:pPr>
                        <w:spacing w:after="0"/>
                        <w:jc w:val="center"/>
                        <w:rPr>
                          <w:rFonts w:ascii="Holly Jolly Christmas" w:hAnsi="Holly Jolly Christmas" w:cstheme="minorHAnsi"/>
                          <w:color w:val="00B050"/>
                          <w:sz w:val="48"/>
                          <w:szCs w:val="48"/>
                          <w:lang w:val="en-US"/>
                        </w:rPr>
                      </w:pPr>
                    </w:p>
                  </w:txbxContent>
                </v:textbox>
                <w10:wrap anchorx="margin"/>
              </v:shape>
            </w:pict>
          </mc:Fallback>
        </mc:AlternateContent>
      </w:r>
      <w:r w:rsidR="00064142" w:rsidRPr="00BB02B1">
        <w:rPr>
          <w:rFonts w:cstheme="minorHAnsi"/>
          <w:noProof/>
          <w:sz w:val="20"/>
          <w:szCs w:val="20"/>
          <w:lang w:eastAsia="en-GB"/>
        </w:rPr>
        <mc:AlternateContent>
          <mc:Choice Requires="wps">
            <w:drawing>
              <wp:anchor distT="0" distB="0" distL="114300" distR="114300" simplePos="0" relativeHeight="251658240" behindDoc="0" locked="0" layoutInCell="1" allowOverlap="1" wp14:anchorId="7D7A7177" wp14:editId="1F574073">
                <wp:simplePos x="0" y="0"/>
                <wp:positionH relativeFrom="margin">
                  <wp:align>left</wp:align>
                </wp:positionH>
                <wp:positionV relativeFrom="paragraph">
                  <wp:posOffset>92075</wp:posOffset>
                </wp:positionV>
                <wp:extent cx="2931795" cy="1676400"/>
                <wp:effectExtent l="19050" t="19050" r="20955" b="19050"/>
                <wp:wrapNone/>
                <wp:docPr id="3" name="Text Box 3">
                  <a:extLst xmlns:a="http://schemas.openxmlformats.org/drawingml/2006/main">
                    <a:ext uri="{FF2B5EF4-FFF2-40B4-BE49-F238E27FC236}">
                      <a16:creationId xmlns:a16="http://schemas.microsoft.com/office/drawing/2014/main" id="{E177F100-A945-478A-A80C-E58A3F16126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1795" cy="1676400"/>
                        </a:xfrm>
                        <a:prstGeom prst="rect">
                          <a:avLst/>
                        </a:prstGeom>
                        <a:solidFill>
                          <a:schemeClr val="bg1"/>
                        </a:solidFill>
                        <a:ln w="38100">
                          <a:solidFill>
                            <a:schemeClr val="accent1">
                              <a:lumMod val="50000"/>
                            </a:schemeClr>
                          </a:solidFill>
                          <a:miter lim="800000"/>
                          <a:headEnd/>
                          <a:tailEnd/>
                        </a:ln>
                      </wps:spPr>
                      <wps:txbx>
                        <w:txbxContent>
                          <w:p w14:paraId="70BE3F16" w14:textId="77777777" w:rsidR="0023469F" w:rsidRPr="00064142" w:rsidRDefault="00B14C33" w:rsidP="0023469F">
                            <w:pPr>
                              <w:spacing w:after="0"/>
                              <w:rPr>
                                <w:rFonts w:ascii="Century Gothic" w:hAnsi="Century Gothic" w:cstheme="minorHAnsi"/>
                                <w:b/>
                                <w:color w:val="0070C0"/>
                                <w:sz w:val="18"/>
                                <w:szCs w:val="18"/>
                              </w:rPr>
                            </w:pPr>
                            <w:r w:rsidRPr="00064142">
                              <w:rPr>
                                <w:rFonts w:ascii="Century Gothic" w:hAnsi="Century Gothic" w:cstheme="minorHAnsi"/>
                                <w:b/>
                                <w:color w:val="0070C0"/>
                                <w:sz w:val="18"/>
                                <w:szCs w:val="18"/>
                              </w:rPr>
                              <w:t>Design &amp; Technology</w:t>
                            </w:r>
                          </w:p>
                          <w:p w14:paraId="2F2FF68A" w14:textId="4060E39F" w:rsidR="00840C1F" w:rsidRPr="00064142" w:rsidRDefault="00840C1F" w:rsidP="0023469F">
                            <w:pPr>
                              <w:spacing w:after="0"/>
                              <w:rPr>
                                <w:rFonts w:ascii="Century Gothic" w:hAnsi="Century Gothic" w:cstheme="minorHAnsi"/>
                                <w:bCs/>
                                <w:color w:val="0070C0"/>
                                <w:sz w:val="18"/>
                                <w:szCs w:val="18"/>
                              </w:rPr>
                            </w:pPr>
                            <w:r w:rsidRPr="00064142">
                              <w:rPr>
                                <w:rFonts w:ascii="Century Gothic" w:hAnsi="Century Gothic" w:cstheme="minorHAnsi"/>
                                <w:bCs/>
                                <w:color w:val="0070C0"/>
                                <w:sz w:val="18"/>
                                <w:szCs w:val="18"/>
                              </w:rPr>
                              <w:t>Keeping light as ou</w:t>
                            </w:r>
                            <w:r w:rsidR="00D666FA" w:rsidRPr="00064142">
                              <w:rPr>
                                <w:rFonts w:ascii="Century Gothic" w:hAnsi="Century Gothic" w:cstheme="minorHAnsi"/>
                                <w:bCs/>
                                <w:color w:val="0070C0"/>
                                <w:sz w:val="18"/>
                                <w:szCs w:val="18"/>
                              </w:rPr>
                              <w:t>r</w:t>
                            </w:r>
                            <w:r w:rsidRPr="00064142">
                              <w:rPr>
                                <w:rFonts w:ascii="Century Gothic" w:hAnsi="Century Gothic" w:cstheme="minorHAnsi"/>
                                <w:bCs/>
                                <w:color w:val="0070C0"/>
                                <w:sz w:val="18"/>
                                <w:szCs w:val="18"/>
                              </w:rPr>
                              <w:t xml:space="preserve"> theme, we will be chasing away the winter afternoon gloom with our lantern designs. We will be considering the best materials from which to make a lantern and how best to pierce or cut holes in order to allow more light to be emitted. </w:t>
                            </w:r>
                          </w:p>
                          <w:p w14:paraId="43566F4C" w14:textId="33200A5E" w:rsidR="00840C1F" w:rsidRPr="00064142" w:rsidRDefault="00840C1F" w:rsidP="0023469F">
                            <w:pPr>
                              <w:spacing w:after="0"/>
                              <w:rPr>
                                <w:rFonts w:ascii="Century Gothic" w:hAnsi="Century Gothic" w:cstheme="minorHAnsi"/>
                                <w:bCs/>
                                <w:color w:val="0070C0"/>
                                <w:sz w:val="18"/>
                                <w:szCs w:val="18"/>
                              </w:rPr>
                            </w:pPr>
                            <w:r w:rsidRPr="00064142">
                              <w:rPr>
                                <w:rFonts w:ascii="Century Gothic" w:hAnsi="Century Gothic" w:cstheme="minorHAnsi"/>
                                <w:bCs/>
                                <w:color w:val="0070C0"/>
                                <w:sz w:val="18"/>
                                <w:szCs w:val="18"/>
                              </w:rPr>
                              <w:t>Please bring in yogurt pots</w:t>
                            </w:r>
                            <w:r w:rsidR="00543AC1">
                              <w:rPr>
                                <w:rFonts w:ascii="Century Gothic" w:hAnsi="Century Gothic" w:cstheme="minorHAnsi"/>
                                <w:bCs/>
                                <w:color w:val="0070C0"/>
                                <w:sz w:val="18"/>
                                <w:szCs w:val="18"/>
                              </w:rPr>
                              <w:t xml:space="preserve"> and</w:t>
                            </w:r>
                            <w:r w:rsidRPr="00064142">
                              <w:rPr>
                                <w:rFonts w:ascii="Century Gothic" w:hAnsi="Century Gothic" w:cstheme="minorHAnsi"/>
                                <w:bCs/>
                                <w:color w:val="0070C0"/>
                                <w:sz w:val="18"/>
                                <w:szCs w:val="18"/>
                              </w:rPr>
                              <w:t xml:space="preserve"> plastic bottles (all clean of course), as we will be making use of as much recyclable material as we can.</w:t>
                            </w:r>
                          </w:p>
                          <w:p w14:paraId="4D872AD9" w14:textId="385E95B8" w:rsidR="0023469F" w:rsidRPr="00774572" w:rsidRDefault="0023469F" w:rsidP="00E01E3A">
                            <w:pPr>
                              <w:spacing w:after="0"/>
                              <w:rPr>
                                <w:rFonts w:cstheme="minorHAnsi"/>
                                <w:b/>
                                <w:color w:val="222A35" w:themeColor="text2" w:themeShade="8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7A7177" id="Text Box 3" o:spid="_x0000_s1030" type="#_x0000_t202" style="position:absolute;margin-left:0;margin-top:7.25pt;width:230.85pt;height:132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" fillcolor="white [3212]" strokecolor="#1f4d78 [1604]" strokeweight="3pt">
                <v:textbox>
                  <w:txbxContent>
                    <w:p w14:paraId="70BE3F16" w14:textId="77777777" w:rsidR="0023469F" w:rsidRPr="00064142" w:rsidRDefault="00B14C33" w:rsidP="0023469F">
                      <w:pPr>
                        <w:spacing w:after="0"/>
                        <w:rPr>
                          <w:rFonts w:ascii="Century Gothic" w:hAnsi="Century Gothic" w:cstheme="minorHAnsi"/>
                          <w:b/>
                          <w:color w:val="0070C0"/>
                          <w:sz w:val="18"/>
                          <w:szCs w:val="18"/>
                        </w:rPr>
                      </w:pPr>
                      <w:r w:rsidRPr="00064142">
                        <w:rPr>
                          <w:rFonts w:ascii="Century Gothic" w:hAnsi="Century Gothic" w:cstheme="minorHAnsi"/>
                          <w:b/>
                          <w:color w:val="0070C0"/>
                          <w:sz w:val="18"/>
                          <w:szCs w:val="18"/>
                        </w:rPr>
                        <w:t>Design &amp; Technology</w:t>
                      </w:r>
                    </w:p>
                    <w:p w14:paraId="2F2FF68A" w14:textId="4060E39F" w:rsidR="00840C1F" w:rsidRPr="00064142" w:rsidRDefault="00840C1F" w:rsidP="0023469F">
                      <w:pPr>
                        <w:spacing w:after="0"/>
                        <w:rPr>
                          <w:rFonts w:ascii="Century Gothic" w:hAnsi="Century Gothic" w:cstheme="minorHAnsi"/>
                          <w:bCs/>
                          <w:color w:val="0070C0"/>
                          <w:sz w:val="18"/>
                          <w:szCs w:val="18"/>
                        </w:rPr>
                      </w:pPr>
                      <w:r w:rsidRPr="00064142">
                        <w:rPr>
                          <w:rFonts w:ascii="Century Gothic" w:hAnsi="Century Gothic" w:cstheme="minorHAnsi"/>
                          <w:bCs/>
                          <w:color w:val="0070C0"/>
                          <w:sz w:val="18"/>
                          <w:szCs w:val="18"/>
                        </w:rPr>
                        <w:t>Keeping light as ou</w:t>
                      </w:r>
                      <w:r w:rsidR="00D666FA" w:rsidRPr="00064142">
                        <w:rPr>
                          <w:rFonts w:ascii="Century Gothic" w:hAnsi="Century Gothic" w:cstheme="minorHAnsi"/>
                          <w:bCs/>
                          <w:color w:val="0070C0"/>
                          <w:sz w:val="18"/>
                          <w:szCs w:val="18"/>
                        </w:rPr>
                        <w:t>r</w:t>
                      </w:r>
                      <w:r w:rsidRPr="00064142">
                        <w:rPr>
                          <w:rFonts w:ascii="Century Gothic" w:hAnsi="Century Gothic" w:cstheme="minorHAnsi"/>
                          <w:bCs/>
                          <w:color w:val="0070C0"/>
                          <w:sz w:val="18"/>
                          <w:szCs w:val="18"/>
                        </w:rPr>
                        <w:t xml:space="preserve"> theme, we will be chasing away the winter afternoon gloom with our lantern designs. We will be considering the best materials from which to make a lantern and how best to pierce or cut holes in order to allow more light to be emitted. </w:t>
                      </w:r>
                    </w:p>
                    <w:p w14:paraId="43566F4C" w14:textId="33200A5E" w:rsidR="00840C1F" w:rsidRPr="00064142" w:rsidRDefault="00840C1F" w:rsidP="0023469F">
                      <w:pPr>
                        <w:spacing w:after="0"/>
                        <w:rPr>
                          <w:rFonts w:ascii="Century Gothic" w:hAnsi="Century Gothic" w:cstheme="minorHAnsi"/>
                          <w:bCs/>
                          <w:color w:val="0070C0"/>
                          <w:sz w:val="18"/>
                          <w:szCs w:val="18"/>
                        </w:rPr>
                      </w:pPr>
                      <w:r w:rsidRPr="00064142">
                        <w:rPr>
                          <w:rFonts w:ascii="Century Gothic" w:hAnsi="Century Gothic" w:cstheme="minorHAnsi"/>
                          <w:bCs/>
                          <w:color w:val="0070C0"/>
                          <w:sz w:val="18"/>
                          <w:szCs w:val="18"/>
                        </w:rPr>
                        <w:t>Please bring in yogurt pots</w:t>
                      </w:r>
                      <w:r w:rsidR="00543AC1">
                        <w:rPr>
                          <w:rFonts w:ascii="Century Gothic" w:hAnsi="Century Gothic" w:cstheme="minorHAnsi"/>
                          <w:bCs/>
                          <w:color w:val="0070C0"/>
                          <w:sz w:val="18"/>
                          <w:szCs w:val="18"/>
                        </w:rPr>
                        <w:t xml:space="preserve"> and</w:t>
                      </w:r>
                      <w:r w:rsidRPr="00064142">
                        <w:rPr>
                          <w:rFonts w:ascii="Century Gothic" w:hAnsi="Century Gothic" w:cstheme="minorHAnsi"/>
                          <w:bCs/>
                          <w:color w:val="0070C0"/>
                          <w:sz w:val="18"/>
                          <w:szCs w:val="18"/>
                        </w:rPr>
                        <w:t xml:space="preserve"> plastic bottles (all clean of course), as we will be making use of as much recyclable material as we can.</w:t>
                      </w:r>
                    </w:p>
                    <w:p w14:paraId="4D872AD9" w14:textId="385E95B8" w:rsidR="0023469F" w:rsidRPr="00774572" w:rsidRDefault="0023469F" w:rsidP="00E01E3A">
                      <w:pPr>
                        <w:spacing w:after="0"/>
                        <w:rPr>
                          <w:rFonts w:cstheme="minorHAnsi"/>
                          <w:b/>
                          <w:color w:val="222A35" w:themeColor="text2" w:themeShade="80"/>
                          <w:sz w:val="20"/>
                          <w:szCs w:val="20"/>
                        </w:rPr>
                      </w:pPr>
                    </w:p>
                  </w:txbxContent>
                </v:textbox>
                <w10:wrap anchorx="margin"/>
              </v:shape>
            </w:pict>
          </mc:Fallback>
        </mc:AlternateContent>
      </w:r>
    </w:p>
    <w:p w14:paraId="689A486F" w14:textId="67F5BFED" w:rsidR="003E25CB" w:rsidRDefault="00774572" w:rsidP="2F07F00E">
      <w:pPr>
        <w:tabs>
          <w:tab w:val="left" w:pos="2411"/>
        </w:tabs>
        <w:rPr>
          <w:color w:val="222A35" w:themeColor="text2" w:themeShade="80"/>
          <w:sz w:val="20"/>
          <w:szCs w:val="20"/>
        </w:rPr>
      </w:pPr>
      <w:r w:rsidRPr="00BB02B1">
        <w:rPr>
          <w:rFonts w:cstheme="minorHAnsi"/>
          <w:noProof/>
          <w:sz w:val="20"/>
          <w:szCs w:val="20"/>
          <w:lang w:eastAsia="en-GB"/>
        </w:rPr>
        <mc:AlternateContent>
          <mc:Choice Requires="wps">
            <w:drawing>
              <wp:anchor distT="0" distB="0" distL="114300" distR="114300" simplePos="0" relativeHeight="251658245" behindDoc="0" locked="0" layoutInCell="1" allowOverlap="1" wp14:anchorId="1697D691" wp14:editId="5A0F239C">
                <wp:simplePos x="0" y="0"/>
                <wp:positionH relativeFrom="margin">
                  <wp:posOffset>30197</wp:posOffset>
                </wp:positionH>
                <wp:positionV relativeFrom="paragraph">
                  <wp:posOffset>1602790</wp:posOffset>
                </wp:positionV>
                <wp:extent cx="2922270" cy="822923"/>
                <wp:effectExtent l="19050" t="19050" r="11430" b="15875"/>
                <wp:wrapNone/>
                <wp:docPr id="10" name="Text Box 10">
                  <a:extLst xmlns:a="http://schemas.openxmlformats.org/drawingml/2006/main">
                    <a:ext uri="{FF2B5EF4-FFF2-40B4-BE49-F238E27FC236}">
                      <a16:creationId xmlns:a16="http://schemas.microsoft.com/office/drawing/2014/main" id="{869BAD8F-B87E-4119-B174-09257C20FBD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2270" cy="822923"/>
                        </a:xfrm>
                        <a:prstGeom prst="rect">
                          <a:avLst/>
                        </a:prstGeom>
                        <a:solidFill>
                          <a:schemeClr val="bg1"/>
                        </a:solidFill>
                        <a:ln w="38100">
                          <a:solidFill>
                            <a:schemeClr val="accent1">
                              <a:lumMod val="50000"/>
                            </a:schemeClr>
                          </a:solidFill>
                          <a:miter lim="800000"/>
                          <a:headEnd/>
                          <a:tailEnd/>
                        </a:ln>
                      </wps:spPr>
                      <wps:txbx>
                        <w:txbxContent>
                          <w:p w14:paraId="7FB9B7D0" w14:textId="77777777" w:rsidR="00D2450B" w:rsidRPr="009C2FBF" w:rsidRDefault="00290F9C" w:rsidP="00290F9C">
                            <w:pPr>
                              <w:spacing w:after="0"/>
                              <w:rPr>
                                <w:rFonts w:ascii="Century Gothic" w:hAnsi="Century Gothic" w:cstheme="minorHAnsi"/>
                                <w:b/>
                                <w:color w:val="0070C0"/>
                                <w:sz w:val="18"/>
                                <w:szCs w:val="18"/>
                              </w:rPr>
                            </w:pPr>
                            <w:r w:rsidRPr="009C2FBF">
                              <w:rPr>
                                <w:rFonts w:ascii="Century Gothic" w:hAnsi="Century Gothic" w:cstheme="minorHAnsi"/>
                                <w:b/>
                                <w:color w:val="0070C0"/>
                                <w:sz w:val="18"/>
                                <w:szCs w:val="18"/>
                              </w:rPr>
                              <w:t>PSHCE</w:t>
                            </w:r>
                          </w:p>
                          <w:p w14:paraId="13A70D9A" w14:textId="3048C0E2" w:rsidR="00840C1F" w:rsidRPr="009C2FBF" w:rsidRDefault="00840C1F" w:rsidP="00290F9C">
                            <w:pPr>
                              <w:spacing w:after="0"/>
                              <w:rPr>
                                <w:rFonts w:ascii="Century Gothic" w:hAnsi="Century Gothic" w:cstheme="minorHAnsi"/>
                                <w:bCs/>
                                <w:color w:val="0070C0"/>
                                <w:sz w:val="18"/>
                                <w:szCs w:val="18"/>
                              </w:rPr>
                            </w:pPr>
                            <w:r w:rsidRPr="009C2FBF">
                              <w:rPr>
                                <w:rFonts w:ascii="Century Gothic" w:hAnsi="Century Gothic" w:cstheme="minorHAnsi"/>
                                <w:bCs/>
                                <w:color w:val="0070C0"/>
                                <w:sz w:val="18"/>
                                <w:szCs w:val="18"/>
                              </w:rPr>
                              <w:t>Jigsaw Jino, this term, focuses on keeping fit and healthy. We learn about diet, drugs, exercise and keeping our bodies fit.</w:t>
                            </w:r>
                          </w:p>
                          <w:p w14:paraId="12CD9EC1" w14:textId="0BC01B51" w:rsidR="00290F9C" w:rsidRPr="00774572" w:rsidRDefault="00290F9C" w:rsidP="00290F9C">
                            <w:pPr>
                              <w:spacing w:after="0"/>
                              <w:rPr>
                                <w:rFonts w:cstheme="minorHAnsi"/>
                                <w:bCs/>
                                <w:color w:val="222A35" w:themeColor="text2" w:themeShade="8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97D691" id="Text Box 10" o:spid="_x0000_s1031" type="#_x0000_t202" style="position:absolute;margin-left:2.4pt;margin-top:126.2pt;width:230.1pt;height:64.8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" fillcolor="white [3212]" strokecolor="#1f4d78 [1604]" strokeweight="3pt">
                <v:textbox>
                  <w:txbxContent>
                    <w:p w14:paraId="7FB9B7D0" w14:textId="77777777" w:rsidR="00D2450B" w:rsidRPr="009C2FBF" w:rsidRDefault="00290F9C" w:rsidP="00290F9C">
                      <w:pPr>
                        <w:spacing w:after="0"/>
                        <w:rPr>
                          <w:rFonts w:ascii="Century Gothic" w:hAnsi="Century Gothic" w:cstheme="minorHAnsi"/>
                          <w:b/>
                          <w:color w:val="0070C0"/>
                          <w:sz w:val="18"/>
                          <w:szCs w:val="18"/>
                        </w:rPr>
                      </w:pPr>
                      <w:r w:rsidRPr="009C2FBF">
                        <w:rPr>
                          <w:rFonts w:ascii="Century Gothic" w:hAnsi="Century Gothic" w:cstheme="minorHAnsi"/>
                          <w:b/>
                          <w:color w:val="0070C0"/>
                          <w:sz w:val="18"/>
                          <w:szCs w:val="18"/>
                        </w:rPr>
                        <w:t>PSHCE</w:t>
                      </w:r>
                    </w:p>
                    <w:p w14:paraId="13A70D9A" w14:textId="3048C0E2" w:rsidR="00840C1F" w:rsidRPr="009C2FBF" w:rsidRDefault="00840C1F" w:rsidP="00290F9C">
                      <w:pPr>
                        <w:spacing w:after="0"/>
                        <w:rPr>
                          <w:rFonts w:ascii="Century Gothic" w:hAnsi="Century Gothic" w:cstheme="minorHAnsi"/>
                          <w:bCs/>
                          <w:color w:val="0070C0"/>
                          <w:sz w:val="18"/>
                          <w:szCs w:val="18"/>
                        </w:rPr>
                      </w:pPr>
                      <w:r w:rsidRPr="009C2FBF">
                        <w:rPr>
                          <w:rFonts w:ascii="Century Gothic" w:hAnsi="Century Gothic" w:cstheme="minorHAnsi"/>
                          <w:bCs/>
                          <w:color w:val="0070C0"/>
                          <w:sz w:val="18"/>
                          <w:szCs w:val="18"/>
                        </w:rPr>
                        <w:t>Jigsaw Jino, this term, focuses on keeping fit and healthy. We learn about diet, drugs, exercise and keeping our bodies fit.</w:t>
                      </w:r>
                    </w:p>
                    <w:p w14:paraId="12CD9EC1" w14:textId="0BC01B51" w:rsidR="00290F9C" w:rsidRPr="00774572" w:rsidRDefault="00290F9C" w:rsidP="00290F9C">
                      <w:pPr>
                        <w:spacing w:after="0"/>
                        <w:rPr>
                          <w:rFonts w:cstheme="minorHAnsi"/>
                          <w:bCs/>
                          <w:color w:val="222A35" w:themeColor="text2" w:themeShade="80"/>
                          <w:sz w:val="20"/>
                          <w:szCs w:val="20"/>
                        </w:rPr>
                      </w:pPr>
                    </w:p>
                  </w:txbxContent>
                </v:textbox>
                <w10:wrap anchorx="margin"/>
              </v:shape>
            </w:pict>
          </mc:Fallback>
        </mc:AlternateContent>
      </w:r>
      <w:r w:rsidR="0023469F" w:rsidRPr="00BB02B1">
        <w:rPr>
          <w:rFonts w:cstheme="minorHAnsi"/>
          <w:sz w:val="20"/>
          <w:szCs w:val="20"/>
        </w:rPr>
        <w:tab/>
      </w:r>
      <w:r w:rsidR="00964669" w:rsidRPr="2F07F00E">
        <w:rPr>
          <w:color w:val="222A35" w:themeColor="text2" w:themeShade="80"/>
          <w:sz w:val="20"/>
          <w:szCs w:val="20"/>
        </w:rPr>
        <w:t xml:space="preserve">This term we will be looking  </w:t>
      </w:r>
    </w:p>
    <w:p w14:paraId="01D9BB8C" w14:textId="0E133F9C" w:rsidR="00501E00" w:rsidRDefault="00756CDD" w:rsidP="0023469F">
      <w:pPr>
        <w:tabs>
          <w:tab w:val="left" w:pos="2411"/>
        </w:tabs>
        <w:rPr>
          <w:rFonts w:cstheme="minorHAnsi"/>
          <w:color w:val="222A35" w:themeColor="text2" w:themeShade="80"/>
          <w:sz w:val="20"/>
          <w:szCs w:val="20"/>
        </w:rPr>
      </w:pPr>
      <w:r w:rsidRPr="00BB02B1">
        <w:rPr>
          <w:rFonts w:cstheme="minorHAnsi"/>
          <w:noProof/>
          <w:sz w:val="20"/>
          <w:szCs w:val="20"/>
          <w:lang w:eastAsia="en-GB"/>
        </w:rPr>
        <mc:AlternateContent>
          <mc:Choice Requires="wps">
            <w:drawing>
              <wp:anchor distT="0" distB="0" distL="114300" distR="114300" simplePos="0" relativeHeight="251658246" behindDoc="0" locked="0" layoutInCell="1" allowOverlap="1" wp14:anchorId="3320D93F" wp14:editId="4A362856">
                <wp:simplePos x="0" y="0"/>
                <wp:positionH relativeFrom="margin">
                  <wp:posOffset>6945630</wp:posOffset>
                </wp:positionH>
                <wp:positionV relativeFrom="paragraph">
                  <wp:posOffset>217805</wp:posOffset>
                </wp:positionV>
                <wp:extent cx="3117850" cy="1066800"/>
                <wp:effectExtent l="19050" t="19050" r="25400" b="19050"/>
                <wp:wrapNone/>
                <wp:docPr id="9" name="Text Box 9">
                  <a:extLst xmlns:a="http://schemas.openxmlformats.org/drawingml/2006/main">
                    <a:ext uri="{FF2B5EF4-FFF2-40B4-BE49-F238E27FC236}">
                      <a16:creationId xmlns:a16="http://schemas.microsoft.com/office/drawing/2014/main" id="{62A2D5DE-DEAF-4AD8-9BD8-476291F65C4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117850" cy="1066800"/>
                        </a:xfrm>
                        <a:prstGeom prst="rect">
                          <a:avLst/>
                        </a:prstGeom>
                        <a:solidFill>
                          <a:schemeClr val="bg1"/>
                        </a:solidFill>
                        <a:ln w="38100">
                          <a:solidFill>
                            <a:schemeClr val="accent1">
                              <a:lumMod val="50000"/>
                            </a:schemeClr>
                          </a:solidFill>
                          <a:miter/>
                        </a:ln>
                      </wps:spPr>
                      <wps:txbx>
                        <w:txbxContent>
                          <w:p w14:paraId="63F0EF05" w14:textId="3ADF8C0D" w:rsidR="00FF1D83" w:rsidRPr="00825CD5" w:rsidRDefault="00FF1D83" w:rsidP="00B55774">
                            <w:pPr>
                              <w:spacing w:after="0" w:line="254" w:lineRule="auto"/>
                              <w:rPr>
                                <w:rFonts w:ascii="Century Gothic" w:hAnsi="Century Gothic" w:cs="Calibri"/>
                                <w:b/>
                                <w:bCs/>
                                <w:color w:val="0070C0"/>
                                <w:sz w:val="18"/>
                                <w:szCs w:val="18"/>
                              </w:rPr>
                            </w:pPr>
                            <w:r w:rsidRPr="00825CD5">
                              <w:rPr>
                                <w:rFonts w:ascii="Century Gothic" w:hAnsi="Century Gothic" w:cs="Calibri"/>
                                <w:b/>
                                <w:bCs/>
                                <w:color w:val="0070C0"/>
                                <w:sz w:val="18"/>
                                <w:szCs w:val="18"/>
                              </w:rPr>
                              <w:t>Music</w:t>
                            </w:r>
                            <w:r w:rsidR="001F1BAC" w:rsidRPr="00825CD5">
                              <w:rPr>
                                <w:rFonts w:ascii="Century Gothic" w:hAnsi="Century Gothic" w:cs="Calibri"/>
                                <w:b/>
                                <w:bCs/>
                                <w:color w:val="0070C0"/>
                                <w:sz w:val="18"/>
                                <w:szCs w:val="18"/>
                              </w:rPr>
                              <w:t>.</w:t>
                            </w:r>
                          </w:p>
                          <w:p w14:paraId="2D0E8B74" w14:textId="298AE368" w:rsidR="00FF1D83" w:rsidRPr="00825CD5" w:rsidRDefault="00825CD5" w:rsidP="00B55774">
                            <w:pPr>
                              <w:spacing w:after="0" w:line="254" w:lineRule="auto"/>
                              <w:rPr>
                                <w:rFonts w:ascii="Century Gothic" w:hAnsi="Century Gothic" w:cs="Calibri"/>
                                <w:color w:val="0070C0"/>
                                <w:sz w:val="18"/>
                                <w:szCs w:val="18"/>
                              </w:rPr>
                            </w:pPr>
                            <w:r w:rsidRPr="00825CD5">
                              <w:rPr>
                                <w:rFonts w:ascii="Century Gothic" w:hAnsi="Century Gothic" w:cs="Arial"/>
                                <w:color w:val="0070C0"/>
                                <w:sz w:val="18"/>
                                <w:szCs w:val="18"/>
                                <w:shd w:val="clear" w:color="auto" w:fill="FFFFFF"/>
                              </w:rPr>
                              <w:t>The children will take a musical journey and explore the relationship between words and music through listening and composing using a variety of stimuli including music, poetry, and works of art – all</w:t>
                            </w:r>
                            <w:r w:rsidRPr="00825CD5">
                              <w:rPr>
                                <w:rFonts w:ascii="Arial" w:hAnsi="Arial" w:cs="Arial"/>
                                <w:color w:val="0070C0"/>
                                <w:sz w:val="27"/>
                                <w:szCs w:val="27"/>
                                <w:shd w:val="clear" w:color="auto" w:fill="FFFFFF"/>
                              </w:rPr>
                              <w:t xml:space="preserve"> </w:t>
                            </w:r>
                            <w:r w:rsidRPr="00825CD5">
                              <w:rPr>
                                <w:rFonts w:ascii="Century Gothic" w:hAnsi="Century Gothic" w:cs="Arial"/>
                                <w:color w:val="0070C0"/>
                                <w:sz w:val="18"/>
                                <w:szCs w:val="18"/>
                                <w:shd w:val="clear" w:color="auto" w:fill="FFFFFF"/>
                              </w:rPr>
                              <w:t>featuring trains and railways.</w:t>
                            </w:r>
                          </w:p>
                        </w:txbxContent>
                      </wps:txbx>
                      <wps:bodyPr wrap="square" lIns="91440" tIns="45720" rIns="91440" bIns="45720" anchor="t" upright="1">
                        <a:noAutofit/>
                      </wps:bodyPr>
                    </wps:wsp>
                  </a:graphicData>
                </a:graphic>
                <wp14:sizeRelH relativeFrom="page">
                  <wp14:pctWidth>0</wp14:pctWidth>
                </wp14:sizeRelH>
                <wp14:sizeRelV relativeFrom="page">
                  <wp14:pctHeight>0</wp14:pctHeight>
                </wp14:sizeRelV>
              </wp:anchor>
            </w:drawing>
          </mc:Choice>
          <mc:Fallback>
            <w:pict>
              <v:rect w14:anchorId="3320D93F" id="Text Box 9" o:spid="_x0000_s1032" style="position:absolute;margin-left:546.9pt;margin-top:17.15pt;width:245.5pt;height:84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" fillcolor="white [3212]" strokecolor="#1f4d78 [1604]" strokeweight="3pt">
                <v:textbox>
                  <w:txbxContent>
                    <w:p w14:paraId="63F0EF05" w14:textId="3ADF8C0D" w:rsidR="00FF1D83" w:rsidRPr="00825CD5" w:rsidRDefault="00FF1D83" w:rsidP="00B55774">
                      <w:pPr>
                        <w:spacing w:after="0" w:line="254" w:lineRule="auto"/>
                        <w:rPr>
                          <w:rFonts w:ascii="Century Gothic" w:hAnsi="Century Gothic" w:cs="Calibri"/>
                          <w:b/>
                          <w:bCs/>
                          <w:color w:val="0070C0"/>
                          <w:sz w:val="18"/>
                          <w:szCs w:val="18"/>
                        </w:rPr>
                      </w:pPr>
                      <w:r w:rsidRPr="00825CD5">
                        <w:rPr>
                          <w:rFonts w:ascii="Century Gothic" w:hAnsi="Century Gothic" w:cs="Calibri"/>
                          <w:b/>
                          <w:bCs/>
                          <w:color w:val="0070C0"/>
                          <w:sz w:val="18"/>
                          <w:szCs w:val="18"/>
                        </w:rPr>
                        <w:t>Music</w:t>
                      </w:r>
                      <w:r w:rsidR="001F1BAC" w:rsidRPr="00825CD5">
                        <w:rPr>
                          <w:rFonts w:ascii="Century Gothic" w:hAnsi="Century Gothic" w:cs="Calibri"/>
                          <w:b/>
                          <w:bCs/>
                          <w:color w:val="0070C0"/>
                          <w:sz w:val="18"/>
                          <w:szCs w:val="18"/>
                        </w:rPr>
                        <w:t>.</w:t>
                      </w:r>
                    </w:p>
                    <w:p w14:paraId="2D0E8B74" w14:textId="298AE368" w:rsidR="00FF1D83" w:rsidRPr="00825CD5" w:rsidRDefault="00825CD5" w:rsidP="00B55774">
                      <w:pPr>
                        <w:spacing w:after="0" w:line="254" w:lineRule="auto"/>
                        <w:rPr>
                          <w:rFonts w:ascii="Century Gothic" w:hAnsi="Century Gothic" w:cs="Calibri"/>
                          <w:color w:val="0070C0"/>
                          <w:sz w:val="18"/>
                          <w:szCs w:val="18"/>
                        </w:rPr>
                      </w:pPr>
                      <w:r w:rsidRPr="00825CD5">
                        <w:rPr>
                          <w:rFonts w:ascii="Century Gothic" w:hAnsi="Century Gothic" w:cs="Arial"/>
                          <w:color w:val="0070C0"/>
                          <w:sz w:val="18"/>
                          <w:szCs w:val="18"/>
                          <w:shd w:val="clear" w:color="auto" w:fill="FFFFFF"/>
                        </w:rPr>
                        <w:t>The children will take a musical journey and explore the relationship between words and music through listening and composing using a variety of stimuli including music, poetry, and works of art – all</w:t>
                      </w:r>
                      <w:r w:rsidRPr="00825CD5">
                        <w:rPr>
                          <w:rFonts w:ascii="Arial" w:hAnsi="Arial" w:cs="Arial"/>
                          <w:color w:val="0070C0"/>
                          <w:sz w:val="27"/>
                          <w:szCs w:val="27"/>
                          <w:shd w:val="clear" w:color="auto" w:fill="FFFFFF"/>
                        </w:rPr>
                        <w:t xml:space="preserve"> </w:t>
                      </w:r>
                      <w:r w:rsidRPr="00825CD5">
                        <w:rPr>
                          <w:rFonts w:ascii="Century Gothic" w:hAnsi="Century Gothic" w:cs="Arial"/>
                          <w:color w:val="0070C0"/>
                          <w:sz w:val="18"/>
                          <w:szCs w:val="18"/>
                          <w:shd w:val="clear" w:color="auto" w:fill="FFFFFF"/>
                        </w:rPr>
                        <w:t>featuring trains and railways.</w:t>
                      </w:r>
                    </w:p>
                  </w:txbxContent>
                </v:textbox>
                <w10:wrap anchorx="margin"/>
              </v:rect>
            </w:pict>
          </mc:Fallback>
        </mc:AlternateContent>
      </w:r>
    </w:p>
    <w:p w14:paraId="18FC8895" w14:textId="374EDC3C" w:rsidR="00501E00" w:rsidRDefault="00501E00" w:rsidP="0023469F">
      <w:pPr>
        <w:tabs>
          <w:tab w:val="left" w:pos="2411"/>
        </w:tabs>
        <w:rPr>
          <w:rFonts w:cstheme="minorHAnsi"/>
          <w:color w:val="222A35" w:themeColor="text2" w:themeShade="80"/>
          <w:sz w:val="20"/>
          <w:szCs w:val="20"/>
        </w:rPr>
      </w:pPr>
    </w:p>
    <w:p w14:paraId="2B1081BE" w14:textId="1045A6E9" w:rsidR="00501E00" w:rsidRDefault="00501E00" w:rsidP="0023469F">
      <w:pPr>
        <w:tabs>
          <w:tab w:val="left" w:pos="2411"/>
        </w:tabs>
        <w:rPr>
          <w:rFonts w:cstheme="minorHAnsi"/>
          <w:color w:val="222A35" w:themeColor="text2" w:themeShade="80"/>
          <w:sz w:val="20"/>
          <w:szCs w:val="20"/>
        </w:rPr>
      </w:pPr>
    </w:p>
    <w:p w14:paraId="334E16B0" w14:textId="3A038186" w:rsidR="00501E00" w:rsidRDefault="00501E00" w:rsidP="0023469F">
      <w:pPr>
        <w:tabs>
          <w:tab w:val="left" w:pos="2411"/>
        </w:tabs>
        <w:rPr>
          <w:rFonts w:cstheme="minorHAnsi"/>
          <w:color w:val="222A35" w:themeColor="text2" w:themeShade="80"/>
          <w:sz w:val="20"/>
          <w:szCs w:val="20"/>
        </w:rPr>
      </w:pPr>
    </w:p>
    <w:p w14:paraId="55C92E69" w14:textId="51BEB8E2" w:rsidR="00501E00" w:rsidRDefault="00501E00" w:rsidP="0023469F">
      <w:pPr>
        <w:tabs>
          <w:tab w:val="left" w:pos="2411"/>
        </w:tabs>
        <w:rPr>
          <w:rFonts w:cstheme="minorHAnsi"/>
          <w:color w:val="222A35" w:themeColor="text2" w:themeShade="80"/>
          <w:sz w:val="20"/>
          <w:szCs w:val="20"/>
        </w:rPr>
      </w:pPr>
    </w:p>
    <w:p w14:paraId="22064F22" w14:textId="45131F77" w:rsidR="00501E00" w:rsidRDefault="00B55774" w:rsidP="0023469F">
      <w:pPr>
        <w:tabs>
          <w:tab w:val="left" w:pos="2411"/>
        </w:tabs>
        <w:rPr>
          <w:rFonts w:cstheme="minorHAnsi"/>
          <w:color w:val="222A35" w:themeColor="text2" w:themeShade="80"/>
          <w:sz w:val="20"/>
          <w:szCs w:val="20"/>
        </w:rPr>
      </w:pPr>
      <w:r w:rsidRPr="00BB02B1">
        <w:rPr>
          <w:rFonts w:cstheme="minorHAnsi"/>
          <w:noProof/>
          <w:sz w:val="20"/>
          <w:szCs w:val="20"/>
          <w:lang w:eastAsia="en-GB"/>
        </w:rPr>
        <mc:AlternateContent>
          <mc:Choice Requires="wps">
            <w:drawing>
              <wp:anchor distT="0" distB="0" distL="114300" distR="114300" simplePos="0" relativeHeight="251658249" behindDoc="0" locked="0" layoutInCell="1" allowOverlap="1" wp14:anchorId="5153D45F" wp14:editId="1CC0C836">
                <wp:simplePos x="0" y="0"/>
                <wp:positionH relativeFrom="margin">
                  <wp:posOffset>6936105</wp:posOffset>
                </wp:positionH>
                <wp:positionV relativeFrom="paragraph">
                  <wp:posOffset>83185</wp:posOffset>
                </wp:positionV>
                <wp:extent cx="3127375" cy="1009650"/>
                <wp:effectExtent l="19050" t="19050" r="15875" b="19050"/>
                <wp:wrapNone/>
                <wp:docPr id="2" name="Text Box 2">
                  <a:extLst xmlns:a="http://schemas.openxmlformats.org/drawingml/2006/main">
                    <a:ext uri="{FF2B5EF4-FFF2-40B4-BE49-F238E27FC236}">
                      <a16:creationId xmlns:a16="http://schemas.microsoft.com/office/drawing/2014/main" id="{B048B974-B0E8-4589-BF05-59F524A2A6E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127375" cy="1009650"/>
                        </a:xfrm>
                        <a:prstGeom prst="rect">
                          <a:avLst/>
                        </a:prstGeom>
                        <a:solidFill>
                          <a:schemeClr val="bg1"/>
                        </a:solidFill>
                        <a:ln w="38100">
                          <a:solidFill>
                            <a:schemeClr val="accent1">
                              <a:lumMod val="50000"/>
                            </a:schemeClr>
                          </a:solidFill>
                          <a:miter/>
                        </a:ln>
                      </wps:spPr>
                      <wps:txbx>
                        <w:txbxContent>
                          <w:p w14:paraId="381CA422" w14:textId="77777777" w:rsidR="00FF1D83" w:rsidRPr="00623E56" w:rsidRDefault="00FF1D83" w:rsidP="00B55774">
                            <w:pPr>
                              <w:spacing w:after="0" w:line="252" w:lineRule="auto"/>
                              <w:rPr>
                                <w:rFonts w:ascii="Century Gothic" w:hAnsi="Century Gothic" w:cs="Calibri"/>
                                <w:b/>
                                <w:bCs/>
                                <w:color w:val="0070C0"/>
                                <w:sz w:val="18"/>
                                <w:szCs w:val="18"/>
                              </w:rPr>
                            </w:pPr>
                            <w:r w:rsidRPr="00623E56">
                              <w:rPr>
                                <w:rFonts w:ascii="Century Gothic" w:hAnsi="Century Gothic" w:cs="Calibri"/>
                                <w:b/>
                                <w:bCs/>
                                <w:color w:val="0070C0"/>
                                <w:sz w:val="18"/>
                                <w:szCs w:val="18"/>
                              </w:rPr>
                              <w:t xml:space="preserve">R.E.  </w:t>
                            </w:r>
                          </w:p>
                          <w:p w14:paraId="4EC5E363" w14:textId="5407913F" w:rsidR="00B55774" w:rsidRPr="00623E56" w:rsidRDefault="001F1BAC" w:rsidP="00B55774">
                            <w:pPr>
                              <w:spacing w:after="0" w:line="252" w:lineRule="auto"/>
                              <w:rPr>
                                <w:rFonts w:ascii="Century Gothic" w:hAnsi="Century Gothic" w:cs="Calibri"/>
                                <w:color w:val="0070C0"/>
                                <w:sz w:val="18"/>
                                <w:szCs w:val="18"/>
                              </w:rPr>
                            </w:pPr>
                            <w:r w:rsidRPr="00623E56">
                              <w:rPr>
                                <w:rFonts w:ascii="Century Gothic" w:hAnsi="Century Gothic" w:cs="Calibri"/>
                                <w:color w:val="0070C0"/>
                                <w:sz w:val="18"/>
                                <w:szCs w:val="18"/>
                              </w:rPr>
                              <w:t xml:space="preserve">As we approach Easter, our </w:t>
                            </w:r>
                            <w:r w:rsidR="00B55774" w:rsidRPr="00623E56">
                              <w:rPr>
                                <w:rFonts w:ascii="Century Gothic" w:hAnsi="Century Gothic" w:cs="Calibri"/>
                                <w:color w:val="0070C0"/>
                                <w:sz w:val="18"/>
                                <w:szCs w:val="18"/>
                              </w:rPr>
                              <w:t xml:space="preserve">main topic will be </w:t>
                            </w:r>
                            <w:r w:rsidRPr="00623E56">
                              <w:rPr>
                                <w:rFonts w:ascii="Century Gothic" w:hAnsi="Century Gothic" w:cs="Calibri"/>
                                <w:color w:val="0070C0"/>
                                <w:sz w:val="18"/>
                                <w:szCs w:val="18"/>
                              </w:rPr>
                              <w:t>Christianity</w:t>
                            </w:r>
                            <w:r w:rsidR="00B55774" w:rsidRPr="00623E56">
                              <w:rPr>
                                <w:rFonts w:ascii="Century Gothic" w:hAnsi="Century Gothic" w:cs="Calibri"/>
                                <w:color w:val="0070C0"/>
                                <w:sz w:val="18"/>
                                <w:szCs w:val="18"/>
                              </w:rPr>
                              <w:t>. We will be asking “</w:t>
                            </w:r>
                            <w:r w:rsidRPr="00623E56">
                              <w:rPr>
                                <w:rFonts w:ascii="Century Gothic" w:hAnsi="Century Gothic" w:cs="Calibri"/>
                                <w:color w:val="0070C0"/>
                                <w:sz w:val="18"/>
                                <w:szCs w:val="18"/>
                              </w:rPr>
                              <w:t>Could Jesus heal people?</w:t>
                            </w:r>
                            <w:r w:rsidR="00B55774" w:rsidRPr="00623E56">
                              <w:rPr>
                                <w:rFonts w:ascii="Century Gothic" w:hAnsi="Century Gothic" w:cs="Calibri"/>
                                <w:color w:val="0070C0"/>
                                <w:sz w:val="18"/>
                                <w:szCs w:val="18"/>
                              </w:rPr>
                              <w:t>-</w:t>
                            </w:r>
                            <w:r w:rsidRPr="00623E56">
                              <w:rPr>
                                <w:rFonts w:ascii="Century Gothic" w:hAnsi="Century Gothic" w:cs="Calibri"/>
                                <w:color w:val="0070C0"/>
                                <w:sz w:val="18"/>
                                <w:szCs w:val="18"/>
                              </w:rPr>
                              <w:t xml:space="preserve"> Did He perform miracles or was there some other explanation?</w:t>
                            </w:r>
                            <w:r w:rsidR="00B55774" w:rsidRPr="00623E56">
                              <w:rPr>
                                <w:rFonts w:ascii="Century Gothic" w:hAnsi="Century Gothic" w:cs="Calibri"/>
                                <w:color w:val="0070C0"/>
                                <w:sz w:val="18"/>
                                <w:szCs w:val="18"/>
                              </w:rPr>
                              <w:t>” and also “What is good about Good Friday?”</w:t>
                            </w:r>
                          </w:p>
                        </w:txbxContent>
                      </wps:txbx>
                      <wps:bodyPr wrap="square" lIns="91440" tIns="45720" rIns="91440" bIns="45720" anchor="t" upright="1">
                        <a:noAutofit/>
                      </wps:bodyPr>
                    </wps:wsp>
                  </a:graphicData>
                </a:graphic>
                <wp14:sizeRelH relativeFrom="page">
                  <wp14:pctWidth>0</wp14:pctWidth>
                </wp14:sizeRelH>
                <wp14:sizeRelV relativeFrom="page">
                  <wp14:pctHeight>0</wp14:pctHeight>
                </wp14:sizeRelV>
              </wp:anchor>
            </w:drawing>
          </mc:Choice>
          <mc:Fallback>
            <w:pict>
              <v:rect w14:anchorId="5153D45F" id="Text Box 2" o:spid="_x0000_s1033" style="position:absolute;margin-left:546.15pt;margin-top:6.55pt;width:246.25pt;height:79.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" fillcolor="white [3212]" strokecolor="#1f4d78 [1604]" strokeweight="3pt">
                <v:textbox>
                  <w:txbxContent>
                    <w:p w14:paraId="381CA422" w14:textId="77777777" w:rsidR="00FF1D83" w:rsidRPr="00623E56" w:rsidRDefault="00FF1D83" w:rsidP="00B55774">
                      <w:pPr>
                        <w:spacing w:after="0" w:line="252" w:lineRule="auto"/>
                        <w:rPr>
                          <w:rFonts w:ascii="Century Gothic" w:hAnsi="Century Gothic" w:cs="Calibri"/>
                          <w:b/>
                          <w:bCs/>
                          <w:color w:val="0070C0"/>
                          <w:sz w:val="18"/>
                          <w:szCs w:val="18"/>
                        </w:rPr>
                      </w:pPr>
                      <w:r w:rsidRPr="00623E56">
                        <w:rPr>
                          <w:rFonts w:ascii="Century Gothic" w:hAnsi="Century Gothic" w:cs="Calibri"/>
                          <w:b/>
                          <w:bCs/>
                          <w:color w:val="0070C0"/>
                          <w:sz w:val="18"/>
                          <w:szCs w:val="18"/>
                        </w:rPr>
                        <w:t xml:space="preserve">R.E.  </w:t>
                      </w:r>
                    </w:p>
                    <w:p w14:paraId="4EC5E363" w14:textId="5407913F" w:rsidR="00B55774" w:rsidRPr="00623E56" w:rsidRDefault="001F1BAC" w:rsidP="00B55774">
                      <w:pPr>
                        <w:spacing w:after="0" w:line="252" w:lineRule="auto"/>
                        <w:rPr>
                          <w:rFonts w:ascii="Century Gothic" w:hAnsi="Century Gothic" w:cs="Calibri"/>
                          <w:color w:val="0070C0"/>
                          <w:sz w:val="18"/>
                          <w:szCs w:val="18"/>
                        </w:rPr>
                      </w:pPr>
                      <w:r w:rsidRPr="00623E56">
                        <w:rPr>
                          <w:rFonts w:ascii="Century Gothic" w:hAnsi="Century Gothic" w:cs="Calibri"/>
                          <w:color w:val="0070C0"/>
                          <w:sz w:val="18"/>
                          <w:szCs w:val="18"/>
                        </w:rPr>
                        <w:t xml:space="preserve">As we approach Easter, our </w:t>
                      </w:r>
                      <w:r w:rsidR="00B55774" w:rsidRPr="00623E56">
                        <w:rPr>
                          <w:rFonts w:ascii="Century Gothic" w:hAnsi="Century Gothic" w:cs="Calibri"/>
                          <w:color w:val="0070C0"/>
                          <w:sz w:val="18"/>
                          <w:szCs w:val="18"/>
                        </w:rPr>
                        <w:t xml:space="preserve">main topic will be </w:t>
                      </w:r>
                      <w:r w:rsidRPr="00623E56">
                        <w:rPr>
                          <w:rFonts w:ascii="Century Gothic" w:hAnsi="Century Gothic" w:cs="Calibri"/>
                          <w:color w:val="0070C0"/>
                          <w:sz w:val="18"/>
                          <w:szCs w:val="18"/>
                        </w:rPr>
                        <w:t>Christianity</w:t>
                      </w:r>
                      <w:r w:rsidR="00B55774" w:rsidRPr="00623E56">
                        <w:rPr>
                          <w:rFonts w:ascii="Century Gothic" w:hAnsi="Century Gothic" w:cs="Calibri"/>
                          <w:color w:val="0070C0"/>
                          <w:sz w:val="18"/>
                          <w:szCs w:val="18"/>
                        </w:rPr>
                        <w:t>. We will be asking “</w:t>
                      </w:r>
                      <w:r w:rsidRPr="00623E56">
                        <w:rPr>
                          <w:rFonts w:ascii="Century Gothic" w:hAnsi="Century Gothic" w:cs="Calibri"/>
                          <w:color w:val="0070C0"/>
                          <w:sz w:val="18"/>
                          <w:szCs w:val="18"/>
                        </w:rPr>
                        <w:t>Could Jesus heal people?</w:t>
                      </w:r>
                      <w:r w:rsidR="00B55774" w:rsidRPr="00623E56">
                        <w:rPr>
                          <w:rFonts w:ascii="Century Gothic" w:hAnsi="Century Gothic" w:cs="Calibri"/>
                          <w:color w:val="0070C0"/>
                          <w:sz w:val="18"/>
                          <w:szCs w:val="18"/>
                        </w:rPr>
                        <w:t>-</w:t>
                      </w:r>
                      <w:r w:rsidRPr="00623E56">
                        <w:rPr>
                          <w:rFonts w:ascii="Century Gothic" w:hAnsi="Century Gothic" w:cs="Calibri"/>
                          <w:color w:val="0070C0"/>
                          <w:sz w:val="18"/>
                          <w:szCs w:val="18"/>
                        </w:rPr>
                        <w:t xml:space="preserve"> Did He perform miracles or was there some other explanation?</w:t>
                      </w:r>
                      <w:r w:rsidR="00B55774" w:rsidRPr="00623E56">
                        <w:rPr>
                          <w:rFonts w:ascii="Century Gothic" w:hAnsi="Century Gothic" w:cs="Calibri"/>
                          <w:color w:val="0070C0"/>
                          <w:sz w:val="18"/>
                          <w:szCs w:val="18"/>
                        </w:rPr>
                        <w:t>” and also “What is good about Good Friday?”</w:t>
                      </w:r>
                    </w:p>
                  </w:txbxContent>
                </v:textbox>
                <w10:wrap anchorx="margin"/>
              </v:rect>
            </w:pict>
          </mc:Fallback>
        </mc:AlternateContent>
      </w:r>
    </w:p>
    <w:p w14:paraId="67168EC9" w14:textId="1C173FCF" w:rsidR="00501E00" w:rsidRDefault="00FA0777" w:rsidP="0023469F">
      <w:pPr>
        <w:tabs>
          <w:tab w:val="left" w:pos="2411"/>
        </w:tabs>
        <w:rPr>
          <w:rFonts w:cstheme="minorHAnsi"/>
          <w:color w:val="222A35" w:themeColor="text2" w:themeShade="80"/>
          <w:sz w:val="20"/>
          <w:szCs w:val="20"/>
        </w:rPr>
      </w:pPr>
      <w:r w:rsidRPr="00BB02B1">
        <w:rPr>
          <w:rFonts w:cstheme="minorHAnsi"/>
          <w:noProof/>
          <w:sz w:val="20"/>
          <w:szCs w:val="20"/>
          <w:lang w:eastAsia="en-GB"/>
        </w:rPr>
        <mc:AlternateContent>
          <mc:Choice Requires="wps">
            <w:drawing>
              <wp:anchor distT="0" distB="0" distL="114300" distR="114300" simplePos="0" relativeHeight="251658241" behindDoc="0" locked="0" layoutInCell="1" allowOverlap="1" wp14:anchorId="63CA0BE8" wp14:editId="1282C697">
                <wp:simplePos x="0" y="0"/>
                <wp:positionH relativeFrom="margin">
                  <wp:posOffset>3049905</wp:posOffset>
                </wp:positionH>
                <wp:positionV relativeFrom="paragraph">
                  <wp:posOffset>259080</wp:posOffset>
                </wp:positionV>
                <wp:extent cx="3731260" cy="1479550"/>
                <wp:effectExtent l="19050" t="19050" r="21590" b="25400"/>
                <wp:wrapNone/>
                <wp:docPr id="5" name="Text Box 5">
                  <a:extLst xmlns:a="http://schemas.openxmlformats.org/drawingml/2006/main">
                    <a:ext uri="{FF2B5EF4-FFF2-40B4-BE49-F238E27FC236}">
                      <a16:creationId xmlns:a16="http://schemas.microsoft.com/office/drawing/2014/main" id="{771A2C27-5A6C-4A99-9AA2-11102F187C8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1260" cy="1479550"/>
                        </a:xfrm>
                        <a:prstGeom prst="rect">
                          <a:avLst/>
                        </a:prstGeom>
                        <a:solidFill>
                          <a:schemeClr val="bg1"/>
                        </a:solidFill>
                        <a:ln w="38100">
                          <a:solidFill>
                            <a:schemeClr val="accent1">
                              <a:lumMod val="50000"/>
                            </a:schemeClr>
                          </a:solidFill>
                          <a:miter lim="800000"/>
                          <a:headEnd/>
                          <a:tailEnd/>
                        </a:ln>
                      </wps:spPr>
                      <wps:txbx>
                        <w:txbxContent>
                          <w:p w14:paraId="13E13945" w14:textId="77777777" w:rsidR="0023469F" w:rsidRPr="00FB6EC7" w:rsidRDefault="0023469F" w:rsidP="0023469F">
                            <w:pPr>
                              <w:spacing w:after="0"/>
                              <w:rPr>
                                <w:rFonts w:ascii="Century Gothic" w:hAnsi="Century Gothic" w:cstheme="minorHAnsi"/>
                                <w:b/>
                                <w:color w:val="0070C0"/>
                                <w:sz w:val="18"/>
                                <w:szCs w:val="18"/>
                              </w:rPr>
                            </w:pPr>
                            <w:r w:rsidRPr="00FB6EC7">
                              <w:rPr>
                                <w:rFonts w:ascii="Century Gothic" w:hAnsi="Century Gothic" w:cstheme="minorHAnsi"/>
                                <w:b/>
                                <w:color w:val="0070C0"/>
                                <w:sz w:val="18"/>
                                <w:szCs w:val="18"/>
                              </w:rPr>
                              <w:t>P</w:t>
                            </w:r>
                            <w:r w:rsidR="001F2632" w:rsidRPr="00FB6EC7">
                              <w:rPr>
                                <w:rFonts w:ascii="Century Gothic" w:hAnsi="Century Gothic" w:cstheme="minorHAnsi"/>
                                <w:b/>
                                <w:color w:val="0070C0"/>
                                <w:sz w:val="18"/>
                                <w:szCs w:val="18"/>
                              </w:rPr>
                              <w:t>.</w:t>
                            </w:r>
                            <w:r w:rsidRPr="00FB6EC7">
                              <w:rPr>
                                <w:rFonts w:ascii="Century Gothic" w:hAnsi="Century Gothic" w:cstheme="minorHAnsi"/>
                                <w:b/>
                                <w:color w:val="0070C0"/>
                                <w:sz w:val="18"/>
                                <w:szCs w:val="18"/>
                              </w:rPr>
                              <w:t>E</w:t>
                            </w:r>
                            <w:r w:rsidR="001F2632" w:rsidRPr="00FB6EC7">
                              <w:rPr>
                                <w:rFonts w:ascii="Century Gothic" w:hAnsi="Century Gothic" w:cstheme="minorHAnsi"/>
                                <w:b/>
                                <w:color w:val="0070C0"/>
                                <w:sz w:val="18"/>
                                <w:szCs w:val="18"/>
                              </w:rPr>
                              <w:t>.</w:t>
                            </w:r>
                          </w:p>
                          <w:p w14:paraId="6B4ADC00" w14:textId="41DACF2D" w:rsidR="001F1BAC" w:rsidRPr="00DF00F2" w:rsidRDefault="00840C1F" w:rsidP="005D2113">
                            <w:pPr>
                              <w:spacing w:after="0"/>
                              <w:rPr>
                                <w:rFonts w:ascii="Century Gothic" w:hAnsi="Century Gothic" w:cstheme="minorHAnsi"/>
                                <w:bCs/>
                                <w:color w:val="0070C0"/>
                                <w:sz w:val="18"/>
                                <w:szCs w:val="18"/>
                              </w:rPr>
                            </w:pPr>
                            <w:r w:rsidRPr="00DF00F2">
                              <w:rPr>
                                <w:rFonts w:ascii="Century Gothic" w:hAnsi="Century Gothic" w:cstheme="minorHAnsi"/>
                                <w:bCs/>
                                <w:color w:val="0070C0"/>
                                <w:sz w:val="18"/>
                                <w:szCs w:val="18"/>
                              </w:rPr>
                              <w:t xml:space="preserve">In PE we revisit </w:t>
                            </w:r>
                            <w:r w:rsidR="005D2113" w:rsidRPr="00DF00F2">
                              <w:rPr>
                                <w:rFonts w:ascii="Century Gothic" w:hAnsi="Century Gothic" w:cstheme="minorHAnsi"/>
                                <w:bCs/>
                                <w:color w:val="0070C0"/>
                                <w:sz w:val="18"/>
                                <w:szCs w:val="18"/>
                              </w:rPr>
                              <w:t>dance</w:t>
                            </w:r>
                            <w:r w:rsidR="001D44EB">
                              <w:rPr>
                                <w:rFonts w:ascii="Century Gothic" w:hAnsi="Century Gothic" w:cstheme="minorHAnsi"/>
                                <w:bCs/>
                                <w:color w:val="0070C0"/>
                                <w:sz w:val="18"/>
                                <w:szCs w:val="18"/>
                              </w:rPr>
                              <w:t xml:space="preserve"> </w:t>
                            </w:r>
                            <w:r w:rsidR="005D2113" w:rsidRPr="00DF00F2">
                              <w:rPr>
                                <w:rFonts w:ascii="Century Gothic" w:hAnsi="Century Gothic" w:cstheme="minorHAnsi"/>
                                <w:bCs/>
                                <w:color w:val="0070C0"/>
                                <w:sz w:val="18"/>
                                <w:szCs w:val="18"/>
                              </w:rPr>
                              <w:t xml:space="preserve">- our focus is to </w:t>
                            </w:r>
                            <w:r w:rsidR="001D44EB">
                              <w:rPr>
                                <w:rFonts w:ascii="Century Gothic" w:hAnsi="Century Gothic" w:cs="Arial"/>
                                <w:bCs/>
                                <w:color w:val="0070C0"/>
                                <w:sz w:val="18"/>
                                <w:szCs w:val="18"/>
                                <w:shd w:val="clear" w:color="auto" w:fill="FFFFFF"/>
                              </w:rPr>
                              <w:t>b</w:t>
                            </w:r>
                            <w:r w:rsidR="005D2113" w:rsidRPr="00DF00F2">
                              <w:rPr>
                                <w:rFonts w:ascii="Century Gothic" w:hAnsi="Century Gothic" w:cs="Arial"/>
                                <w:bCs/>
                                <w:color w:val="0070C0"/>
                                <w:sz w:val="18"/>
                                <w:szCs w:val="18"/>
                                <w:shd w:val="clear" w:color="auto" w:fill="FFFFFF"/>
                              </w:rPr>
                              <w:t>uild stylistic qualities through repetition and applying movement to own bodies. Building basic creative choreography skills in travelling, dynamics and partner work.</w:t>
                            </w:r>
                          </w:p>
                          <w:p w14:paraId="49EC71E4" w14:textId="24419936" w:rsidR="0023469F" w:rsidRPr="00DF00F2" w:rsidRDefault="00CE33CF" w:rsidP="0023469F">
                            <w:pPr>
                              <w:spacing w:after="0"/>
                              <w:rPr>
                                <w:rFonts w:ascii="Century Gothic" w:hAnsi="Century Gothic" w:cstheme="minorHAnsi"/>
                                <w:bCs/>
                                <w:color w:val="0070C0"/>
                                <w:sz w:val="18"/>
                                <w:szCs w:val="18"/>
                              </w:rPr>
                            </w:pPr>
                            <w:r w:rsidRPr="00DF00F2">
                              <w:rPr>
                                <w:rFonts w:ascii="Century Gothic" w:hAnsi="Century Gothic" w:cstheme="minorHAnsi"/>
                                <w:bCs/>
                                <w:color w:val="0070C0"/>
                                <w:sz w:val="18"/>
                                <w:szCs w:val="18"/>
                              </w:rPr>
                              <w:t>We will also</w:t>
                            </w:r>
                            <w:r w:rsidRPr="00DF00F2">
                              <w:rPr>
                                <w:rFonts w:ascii="Century Gothic" w:hAnsi="Century Gothic" w:cs="Arial"/>
                                <w:bCs/>
                                <w:color w:val="0070C0"/>
                                <w:sz w:val="18"/>
                                <w:szCs w:val="18"/>
                                <w:shd w:val="clear" w:color="auto" w:fill="FFFFFF"/>
                              </w:rPr>
                              <w:t xml:space="preserve"> be enjoying cricket </w:t>
                            </w:r>
                            <w:r w:rsidR="000E22B3" w:rsidRPr="00DF00F2">
                              <w:rPr>
                                <w:rFonts w:ascii="Century Gothic" w:hAnsi="Century Gothic" w:cs="Arial"/>
                                <w:bCs/>
                                <w:color w:val="0070C0"/>
                                <w:sz w:val="18"/>
                                <w:szCs w:val="18"/>
                                <w:shd w:val="clear" w:color="auto" w:fill="FFFFFF"/>
                              </w:rPr>
                              <w:t>where we will learn to a</w:t>
                            </w:r>
                            <w:r w:rsidRPr="00DF00F2">
                              <w:rPr>
                                <w:rFonts w:ascii="Century Gothic" w:hAnsi="Century Gothic" w:cs="Arial"/>
                                <w:bCs/>
                                <w:color w:val="0070C0"/>
                                <w:sz w:val="18"/>
                                <w:szCs w:val="18"/>
                                <w:shd w:val="clear" w:color="auto" w:fill="FFFFFF"/>
                              </w:rPr>
                              <w:t>dhere to some of the basic rules</w:t>
                            </w:r>
                            <w:r w:rsidR="000E22B3" w:rsidRPr="00DF00F2">
                              <w:rPr>
                                <w:rFonts w:ascii="Century Gothic" w:hAnsi="Century Gothic" w:cs="Arial"/>
                                <w:bCs/>
                                <w:color w:val="0070C0"/>
                                <w:sz w:val="18"/>
                                <w:szCs w:val="18"/>
                                <w:shd w:val="clear" w:color="auto" w:fill="FFFFFF"/>
                              </w:rPr>
                              <w:t xml:space="preserve"> and d</w:t>
                            </w:r>
                            <w:r w:rsidRPr="00DF00F2">
                              <w:rPr>
                                <w:rFonts w:ascii="Century Gothic" w:hAnsi="Century Gothic" w:cs="Arial"/>
                                <w:bCs/>
                                <w:color w:val="0070C0"/>
                                <w:sz w:val="18"/>
                                <w:szCs w:val="18"/>
                                <w:shd w:val="clear" w:color="auto" w:fill="FFFFFF"/>
                              </w:rPr>
                              <w:t xml:space="preserve">evelop a range of skills to use in isolation and a competitive context. </w:t>
                            </w:r>
                            <w:r w:rsidR="00DF00F2" w:rsidRPr="00DF00F2">
                              <w:rPr>
                                <w:rFonts w:ascii="Century Gothic" w:hAnsi="Century Gothic" w:cs="Arial"/>
                                <w:bCs/>
                                <w:color w:val="0070C0"/>
                                <w:sz w:val="18"/>
                                <w:szCs w:val="18"/>
                                <w:shd w:val="clear" w:color="auto" w:fill="FFFFFF"/>
                              </w:rPr>
                              <w:t xml:space="preserve"> We will also learn how to s</w:t>
                            </w:r>
                            <w:r w:rsidRPr="00DF00F2">
                              <w:rPr>
                                <w:rFonts w:ascii="Century Gothic" w:hAnsi="Century Gothic" w:cs="Arial"/>
                                <w:bCs/>
                                <w:color w:val="0070C0"/>
                                <w:sz w:val="18"/>
                                <w:szCs w:val="18"/>
                                <w:shd w:val="clear" w:color="auto" w:fill="FFFFFF"/>
                              </w:rPr>
                              <w:t>trike a bowled ball.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CA0BE8" id="Text Box 5" o:spid="_x0000_s1034" type="#_x0000_t202" style="position:absolute;margin-left:240.15pt;margin-top:20.4pt;width:293.8pt;height:116.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" fillcolor="white [3212]" strokecolor="#1f4d78 [1604]" strokeweight="3pt">
                <v:textbox>
                  <w:txbxContent>
                    <w:p w14:paraId="13E13945" w14:textId="77777777" w:rsidR="0023469F" w:rsidRPr="00FB6EC7" w:rsidRDefault="0023469F" w:rsidP="0023469F">
                      <w:pPr>
                        <w:spacing w:after="0"/>
                        <w:rPr>
                          <w:rFonts w:ascii="Century Gothic" w:hAnsi="Century Gothic" w:cstheme="minorHAnsi"/>
                          <w:b/>
                          <w:color w:val="0070C0"/>
                          <w:sz w:val="18"/>
                          <w:szCs w:val="18"/>
                        </w:rPr>
                      </w:pPr>
                      <w:r w:rsidRPr="00FB6EC7">
                        <w:rPr>
                          <w:rFonts w:ascii="Century Gothic" w:hAnsi="Century Gothic" w:cstheme="minorHAnsi"/>
                          <w:b/>
                          <w:color w:val="0070C0"/>
                          <w:sz w:val="18"/>
                          <w:szCs w:val="18"/>
                        </w:rPr>
                        <w:t>P</w:t>
                      </w:r>
                      <w:r w:rsidR="001F2632" w:rsidRPr="00FB6EC7">
                        <w:rPr>
                          <w:rFonts w:ascii="Century Gothic" w:hAnsi="Century Gothic" w:cstheme="minorHAnsi"/>
                          <w:b/>
                          <w:color w:val="0070C0"/>
                          <w:sz w:val="18"/>
                          <w:szCs w:val="18"/>
                        </w:rPr>
                        <w:t>.</w:t>
                      </w:r>
                      <w:r w:rsidRPr="00FB6EC7">
                        <w:rPr>
                          <w:rFonts w:ascii="Century Gothic" w:hAnsi="Century Gothic" w:cstheme="minorHAnsi"/>
                          <w:b/>
                          <w:color w:val="0070C0"/>
                          <w:sz w:val="18"/>
                          <w:szCs w:val="18"/>
                        </w:rPr>
                        <w:t>E</w:t>
                      </w:r>
                      <w:r w:rsidR="001F2632" w:rsidRPr="00FB6EC7">
                        <w:rPr>
                          <w:rFonts w:ascii="Century Gothic" w:hAnsi="Century Gothic" w:cstheme="minorHAnsi"/>
                          <w:b/>
                          <w:color w:val="0070C0"/>
                          <w:sz w:val="18"/>
                          <w:szCs w:val="18"/>
                        </w:rPr>
                        <w:t>.</w:t>
                      </w:r>
                    </w:p>
                    <w:p w14:paraId="6B4ADC00" w14:textId="41DACF2D" w:rsidR="001F1BAC" w:rsidRPr="00DF00F2" w:rsidRDefault="00840C1F" w:rsidP="005D2113">
                      <w:pPr>
                        <w:spacing w:after="0"/>
                        <w:rPr>
                          <w:rFonts w:ascii="Century Gothic" w:hAnsi="Century Gothic" w:cstheme="minorHAnsi"/>
                          <w:bCs/>
                          <w:color w:val="0070C0"/>
                          <w:sz w:val="18"/>
                          <w:szCs w:val="18"/>
                        </w:rPr>
                      </w:pPr>
                      <w:r w:rsidRPr="00DF00F2">
                        <w:rPr>
                          <w:rFonts w:ascii="Century Gothic" w:hAnsi="Century Gothic" w:cstheme="minorHAnsi"/>
                          <w:bCs/>
                          <w:color w:val="0070C0"/>
                          <w:sz w:val="18"/>
                          <w:szCs w:val="18"/>
                        </w:rPr>
                        <w:t xml:space="preserve">In PE we revisit </w:t>
                      </w:r>
                      <w:r w:rsidR="005D2113" w:rsidRPr="00DF00F2">
                        <w:rPr>
                          <w:rFonts w:ascii="Century Gothic" w:hAnsi="Century Gothic" w:cstheme="minorHAnsi"/>
                          <w:bCs/>
                          <w:color w:val="0070C0"/>
                          <w:sz w:val="18"/>
                          <w:szCs w:val="18"/>
                        </w:rPr>
                        <w:t>dance</w:t>
                      </w:r>
                      <w:r w:rsidR="001D44EB">
                        <w:rPr>
                          <w:rFonts w:ascii="Century Gothic" w:hAnsi="Century Gothic" w:cstheme="minorHAnsi"/>
                          <w:bCs/>
                          <w:color w:val="0070C0"/>
                          <w:sz w:val="18"/>
                          <w:szCs w:val="18"/>
                        </w:rPr>
                        <w:t xml:space="preserve"> </w:t>
                      </w:r>
                      <w:r w:rsidR="005D2113" w:rsidRPr="00DF00F2">
                        <w:rPr>
                          <w:rFonts w:ascii="Century Gothic" w:hAnsi="Century Gothic" w:cstheme="minorHAnsi"/>
                          <w:bCs/>
                          <w:color w:val="0070C0"/>
                          <w:sz w:val="18"/>
                          <w:szCs w:val="18"/>
                        </w:rPr>
                        <w:t xml:space="preserve">- our focus is to </w:t>
                      </w:r>
                      <w:r w:rsidR="001D44EB">
                        <w:rPr>
                          <w:rFonts w:ascii="Century Gothic" w:hAnsi="Century Gothic" w:cs="Arial"/>
                          <w:bCs/>
                          <w:color w:val="0070C0"/>
                          <w:sz w:val="18"/>
                          <w:szCs w:val="18"/>
                          <w:shd w:val="clear" w:color="auto" w:fill="FFFFFF"/>
                        </w:rPr>
                        <w:t>b</w:t>
                      </w:r>
                      <w:r w:rsidR="005D2113" w:rsidRPr="00DF00F2">
                        <w:rPr>
                          <w:rFonts w:ascii="Century Gothic" w:hAnsi="Century Gothic" w:cs="Arial"/>
                          <w:bCs/>
                          <w:color w:val="0070C0"/>
                          <w:sz w:val="18"/>
                          <w:szCs w:val="18"/>
                          <w:shd w:val="clear" w:color="auto" w:fill="FFFFFF"/>
                        </w:rPr>
                        <w:t>uild stylistic qualities through repetition and applying movement to own bodies. Building basic creative choreography skills in travelling, dynamics and partner work.</w:t>
                      </w:r>
                    </w:p>
                    <w:p w14:paraId="49EC71E4" w14:textId="24419936" w:rsidR="0023469F" w:rsidRPr="00DF00F2" w:rsidRDefault="00CE33CF" w:rsidP="0023469F">
                      <w:pPr>
                        <w:spacing w:after="0"/>
                        <w:rPr>
                          <w:rFonts w:ascii="Century Gothic" w:hAnsi="Century Gothic" w:cstheme="minorHAnsi"/>
                          <w:bCs/>
                          <w:color w:val="0070C0"/>
                          <w:sz w:val="18"/>
                          <w:szCs w:val="18"/>
                        </w:rPr>
                      </w:pPr>
                      <w:r w:rsidRPr="00DF00F2">
                        <w:rPr>
                          <w:rFonts w:ascii="Century Gothic" w:hAnsi="Century Gothic" w:cstheme="minorHAnsi"/>
                          <w:bCs/>
                          <w:color w:val="0070C0"/>
                          <w:sz w:val="18"/>
                          <w:szCs w:val="18"/>
                        </w:rPr>
                        <w:t>We will also</w:t>
                      </w:r>
                      <w:r w:rsidRPr="00DF00F2">
                        <w:rPr>
                          <w:rFonts w:ascii="Century Gothic" w:hAnsi="Century Gothic" w:cs="Arial"/>
                          <w:bCs/>
                          <w:color w:val="0070C0"/>
                          <w:sz w:val="18"/>
                          <w:szCs w:val="18"/>
                          <w:shd w:val="clear" w:color="auto" w:fill="FFFFFF"/>
                        </w:rPr>
                        <w:t xml:space="preserve"> be enjoying cricket </w:t>
                      </w:r>
                      <w:r w:rsidR="000E22B3" w:rsidRPr="00DF00F2">
                        <w:rPr>
                          <w:rFonts w:ascii="Century Gothic" w:hAnsi="Century Gothic" w:cs="Arial"/>
                          <w:bCs/>
                          <w:color w:val="0070C0"/>
                          <w:sz w:val="18"/>
                          <w:szCs w:val="18"/>
                          <w:shd w:val="clear" w:color="auto" w:fill="FFFFFF"/>
                        </w:rPr>
                        <w:t>where we will learn to a</w:t>
                      </w:r>
                      <w:r w:rsidRPr="00DF00F2">
                        <w:rPr>
                          <w:rFonts w:ascii="Century Gothic" w:hAnsi="Century Gothic" w:cs="Arial"/>
                          <w:bCs/>
                          <w:color w:val="0070C0"/>
                          <w:sz w:val="18"/>
                          <w:szCs w:val="18"/>
                          <w:shd w:val="clear" w:color="auto" w:fill="FFFFFF"/>
                        </w:rPr>
                        <w:t>dhere to some of the basic rules</w:t>
                      </w:r>
                      <w:r w:rsidR="000E22B3" w:rsidRPr="00DF00F2">
                        <w:rPr>
                          <w:rFonts w:ascii="Century Gothic" w:hAnsi="Century Gothic" w:cs="Arial"/>
                          <w:bCs/>
                          <w:color w:val="0070C0"/>
                          <w:sz w:val="18"/>
                          <w:szCs w:val="18"/>
                          <w:shd w:val="clear" w:color="auto" w:fill="FFFFFF"/>
                        </w:rPr>
                        <w:t xml:space="preserve"> and d</w:t>
                      </w:r>
                      <w:r w:rsidRPr="00DF00F2">
                        <w:rPr>
                          <w:rFonts w:ascii="Century Gothic" w:hAnsi="Century Gothic" w:cs="Arial"/>
                          <w:bCs/>
                          <w:color w:val="0070C0"/>
                          <w:sz w:val="18"/>
                          <w:szCs w:val="18"/>
                          <w:shd w:val="clear" w:color="auto" w:fill="FFFFFF"/>
                        </w:rPr>
                        <w:t xml:space="preserve">evelop a range of skills to use in isolation and a competitive context. </w:t>
                      </w:r>
                      <w:r w:rsidR="00DF00F2" w:rsidRPr="00DF00F2">
                        <w:rPr>
                          <w:rFonts w:ascii="Century Gothic" w:hAnsi="Century Gothic" w:cs="Arial"/>
                          <w:bCs/>
                          <w:color w:val="0070C0"/>
                          <w:sz w:val="18"/>
                          <w:szCs w:val="18"/>
                          <w:shd w:val="clear" w:color="auto" w:fill="FFFFFF"/>
                        </w:rPr>
                        <w:t xml:space="preserve"> We will also learn how to s</w:t>
                      </w:r>
                      <w:r w:rsidRPr="00DF00F2">
                        <w:rPr>
                          <w:rFonts w:ascii="Century Gothic" w:hAnsi="Century Gothic" w:cs="Arial"/>
                          <w:bCs/>
                          <w:color w:val="0070C0"/>
                          <w:sz w:val="18"/>
                          <w:szCs w:val="18"/>
                          <w:shd w:val="clear" w:color="auto" w:fill="FFFFFF"/>
                        </w:rPr>
                        <w:t>trike a bowled ball.</w:t>
                      </w:r>
                    </w:p>
                  </w:txbxContent>
                </v:textbox>
                <w10:wrap anchorx="margin"/>
              </v:shape>
            </w:pict>
          </mc:Fallback>
        </mc:AlternateContent>
      </w:r>
    </w:p>
    <w:p w14:paraId="6770A124" w14:textId="30179348" w:rsidR="00501E00" w:rsidRDefault="00501E00" w:rsidP="0023469F">
      <w:pPr>
        <w:tabs>
          <w:tab w:val="left" w:pos="2411"/>
        </w:tabs>
        <w:rPr>
          <w:rFonts w:cstheme="minorHAnsi"/>
          <w:color w:val="222A35" w:themeColor="text2" w:themeShade="80"/>
          <w:sz w:val="20"/>
          <w:szCs w:val="20"/>
        </w:rPr>
      </w:pPr>
    </w:p>
    <w:p w14:paraId="66E2C009" w14:textId="7D8EFBA7" w:rsidR="00501E00" w:rsidRDefault="009C2FBF" w:rsidP="0023469F">
      <w:pPr>
        <w:tabs>
          <w:tab w:val="left" w:pos="2411"/>
        </w:tabs>
        <w:rPr>
          <w:rFonts w:cstheme="minorHAnsi"/>
          <w:color w:val="222A35" w:themeColor="text2" w:themeShade="80"/>
          <w:sz w:val="20"/>
          <w:szCs w:val="20"/>
        </w:rPr>
      </w:pPr>
      <w:r w:rsidRPr="00BB02B1">
        <w:rPr>
          <w:rFonts w:cstheme="minorHAnsi"/>
          <w:noProof/>
          <w:sz w:val="20"/>
          <w:szCs w:val="20"/>
          <w:lang w:eastAsia="en-GB"/>
        </w:rPr>
        <mc:AlternateContent>
          <mc:Choice Requires="wps">
            <w:drawing>
              <wp:anchor distT="0" distB="0" distL="114300" distR="114300" simplePos="0" relativeHeight="251658247" behindDoc="0" locked="0" layoutInCell="1" allowOverlap="1" wp14:anchorId="11D5F496" wp14:editId="715930FF">
                <wp:simplePos x="0" y="0"/>
                <wp:positionH relativeFrom="margin">
                  <wp:align>left</wp:align>
                </wp:positionH>
                <wp:positionV relativeFrom="paragraph">
                  <wp:posOffset>102235</wp:posOffset>
                </wp:positionV>
                <wp:extent cx="2931323" cy="2012950"/>
                <wp:effectExtent l="19050" t="19050" r="21590" b="25400"/>
                <wp:wrapNone/>
                <wp:docPr id="11" name="Text Box 11">
                  <a:extLst xmlns:a="http://schemas.openxmlformats.org/drawingml/2006/main">
                    <a:ext uri="{FF2B5EF4-FFF2-40B4-BE49-F238E27FC236}">
                      <a16:creationId xmlns:a16="http://schemas.microsoft.com/office/drawing/2014/main" id="{FE79AF5B-B799-4CD9-8F9D-3F0666D7A43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1323" cy="2012950"/>
                        </a:xfrm>
                        <a:prstGeom prst="rect">
                          <a:avLst/>
                        </a:prstGeom>
                        <a:solidFill>
                          <a:schemeClr val="bg1"/>
                        </a:solidFill>
                        <a:ln w="38100">
                          <a:solidFill>
                            <a:schemeClr val="accent1">
                              <a:lumMod val="50000"/>
                            </a:schemeClr>
                          </a:solidFill>
                          <a:miter lim="800000"/>
                          <a:headEnd/>
                          <a:tailEnd/>
                        </a:ln>
                      </wps:spPr>
                      <wps:txbx>
                        <w:txbxContent>
                          <w:p w14:paraId="19AE46A2" w14:textId="77777777" w:rsidR="00D2450B" w:rsidRPr="009C2FBF" w:rsidRDefault="00AD2E84" w:rsidP="00543B96">
                            <w:pPr>
                              <w:spacing w:after="0"/>
                              <w:rPr>
                                <w:rFonts w:ascii="Century Gothic" w:hAnsi="Century Gothic" w:cstheme="minorHAnsi"/>
                                <w:color w:val="0070C0"/>
                                <w:sz w:val="18"/>
                                <w:szCs w:val="18"/>
                              </w:rPr>
                            </w:pPr>
                            <w:r w:rsidRPr="009C2FBF">
                              <w:rPr>
                                <w:rFonts w:ascii="Century Gothic" w:hAnsi="Century Gothic" w:cstheme="minorHAnsi"/>
                                <w:b/>
                                <w:color w:val="0070C0"/>
                                <w:sz w:val="18"/>
                                <w:szCs w:val="18"/>
                              </w:rPr>
                              <w:t>Science</w:t>
                            </w:r>
                          </w:p>
                          <w:p w14:paraId="4DD87E35" w14:textId="77777777" w:rsidR="00C03D2A" w:rsidRPr="009C2FBF" w:rsidRDefault="00C03D2A" w:rsidP="00C03D2A">
                            <w:pPr>
                              <w:shd w:val="clear" w:color="auto" w:fill="FFFFFF"/>
                              <w:spacing w:after="75" w:line="240" w:lineRule="auto"/>
                              <w:rPr>
                                <w:rFonts w:ascii="Century Gothic" w:eastAsia="Times New Roman" w:hAnsi="Century Gothic" w:cstheme="minorHAnsi"/>
                                <w:color w:val="0070C0"/>
                                <w:sz w:val="18"/>
                                <w:szCs w:val="18"/>
                                <w:lang w:eastAsia="en-GB"/>
                              </w:rPr>
                            </w:pPr>
                            <w:r w:rsidRPr="009C2FBF">
                              <w:rPr>
                                <w:rFonts w:ascii="Century Gothic" w:hAnsi="Century Gothic" w:cstheme="minorHAnsi"/>
                                <w:color w:val="0070C0"/>
                                <w:sz w:val="18"/>
                                <w:szCs w:val="18"/>
                              </w:rPr>
                              <w:t xml:space="preserve">This term our science topic will be ‘Light’. We will be </w:t>
                            </w:r>
                            <w:r w:rsidRPr="009C2FBF">
                              <w:rPr>
                                <w:rFonts w:ascii="Century Gothic" w:eastAsia="Times New Roman" w:hAnsi="Century Gothic" w:cstheme="minorHAnsi"/>
                                <w:color w:val="0070C0"/>
                                <w:sz w:val="18"/>
                                <w:szCs w:val="18"/>
                                <w:lang w:eastAsia="en-GB"/>
                              </w:rPr>
                              <w:t xml:space="preserve">recognising that we need light in order to see things, how light is reflected from surfaces and that dark is the absence of light. We will explore the concept of dark further by looking at shadows. Through observations and experiments we will be finding out how they are formed and how the size and shape of shadows can be changed. </w:t>
                            </w:r>
                          </w:p>
                          <w:p w14:paraId="056E8A6E" w14:textId="77777777" w:rsidR="00C03D2A" w:rsidRPr="009C2FBF" w:rsidRDefault="00C03D2A" w:rsidP="00C03D2A">
                            <w:pPr>
                              <w:shd w:val="clear" w:color="auto" w:fill="FFFFFF"/>
                              <w:spacing w:after="75" w:line="240" w:lineRule="auto"/>
                              <w:rPr>
                                <w:rFonts w:ascii="Century Gothic" w:eastAsia="Times New Roman" w:hAnsi="Century Gothic" w:cstheme="minorHAnsi"/>
                                <w:color w:val="0070C0"/>
                                <w:sz w:val="18"/>
                                <w:szCs w:val="18"/>
                                <w:lang w:eastAsia="en-GB"/>
                              </w:rPr>
                            </w:pPr>
                            <w:r w:rsidRPr="009C2FBF">
                              <w:rPr>
                                <w:rFonts w:ascii="Century Gothic" w:eastAsia="Times New Roman" w:hAnsi="Century Gothic" w:cstheme="minorHAnsi"/>
                                <w:color w:val="0070C0"/>
                                <w:sz w:val="18"/>
                                <w:szCs w:val="18"/>
                                <w:lang w:eastAsia="en-GB"/>
                              </w:rPr>
                              <w:t>We will also look at how light from the sun can be dangerous and that ways we can protect our eyes.</w:t>
                            </w:r>
                          </w:p>
                          <w:p w14:paraId="7CC142E6" w14:textId="77777777" w:rsidR="00D2450B" w:rsidRPr="00774572" w:rsidRDefault="00D2450B" w:rsidP="00543B96">
                            <w:pPr>
                              <w:spacing w:after="0"/>
                              <w:rPr>
                                <w:rFonts w:cstheme="minorHAnsi"/>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D5F496" id="Text Box 11" o:spid="_x0000_s1035" type="#_x0000_t202" style="position:absolute;margin-left:0;margin-top:8.05pt;width:230.8pt;height:158.5pt;z-index:2516582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" fillcolor="white [3212]" strokecolor="#1f4d78 [1604]" strokeweight="3pt">
                <v:textbox>
                  <w:txbxContent>
                    <w:p w14:paraId="19AE46A2" w14:textId="77777777" w:rsidR="00D2450B" w:rsidRPr="009C2FBF" w:rsidRDefault="00AD2E84" w:rsidP="00543B96">
                      <w:pPr>
                        <w:spacing w:after="0"/>
                        <w:rPr>
                          <w:rFonts w:ascii="Century Gothic" w:hAnsi="Century Gothic" w:cstheme="minorHAnsi"/>
                          <w:color w:val="0070C0"/>
                          <w:sz w:val="18"/>
                          <w:szCs w:val="18"/>
                        </w:rPr>
                      </w:pPr>
                      <w:r w:rsidRPr="009C2FBF">
                        <w:rPr>
                          <w:rFonts w:ascii="Century Gothic" w:hAnsi="Century Gothic" w:cstheme="minorHAnsi"/>
                          <w:b/>
                          <w:color w:val="0070C0"/>
                          <w:sz w:val="18"/>
                          <w:szCs w:val="18"/>
                        </w:rPr>
                        <w:t>Science</w:t>
                      </w:r>
                    </w:p>
                    <w:p w14:paraId="4DD87E35" w14:textId="77777777" w:rsidR="00C03D2A" w:rsidRPr="009C2FBF" w:rsidRDefault="00C03D2A" w:rsidP="00C03D2A">
                      <w:pPr>
                        <w:shd w:val="clear" w:color="auto" w:fill="FFFFFF"/>
                        <w:spacing w:after="75" w:line="240" w:lineRule="auto"/>
                        <w:rPr>
                          <w:rFonts w:ascii="Century Gothic" w:eastAsia="Times New Roman" w:hAnsi="Century Gothic" w:cstheme="minorHAnsi"/>
                          <w:color w:val="0070C0"/>
                          <w:sz w:val="18"/>
                          <w:szCs w:val="18"/>
                          <w:lang w:eastAsia="en-GB"/>
                        </w:rPr>
                      </w:pPr>
                      <w:r w:rsidRPr="009C2FBF">
                        <w:rPr>
                          <w:rFonts w:ascii="Century Gothic" w:hAnsi="Century Gothic" w:cstheme="minorHAnsi"/>
                          <w:color w:val="0070C0"/>
                          <w:sz w:val="18"/>
                          <w:szCs w:val="18"/>
                        </w:rPr>
                        <w:t xml:space="preserve">This term our science topic will be ‘Light’. We will be </w:t>
                      </w:r>
                      <w:r w:rsidRPr="009C2FBF">
                        <w:rPr>
                          <w:rFonts w:ascii="Century Gothic" w:eastAsia="Times New Roman" w:hAnsi="Century Gothic" w:cstheme="minorHAnsi"/>
                          <w:color w:val="0070C0"/>
                          <w:sz w:val="18"/>
                          <w:szCs w:val="18"/>
                          <w:lang w:eastAsia="en-GB"/>
                        </w:rPr>
                        <w:t xml:space="preserve">recognising that we need light in order to see things, how light is reflected from surfaces and that dark is the absence of light. We will explore the concept of dark further by looking at shadows. Through observations and experiments we will be finding out how they are formed and how the size and shape of shadows can be changed. </w:t>
                      </w:r>
                    </w:p>
                    <w:p w14:paraId="056E8A6E" w14:textId="77777777" w:rsidR="00C03D2A" w:rsidRPr="009C2FBF" w:rsidRDefault="00C03D2A" w:rsidP="00C03D2A">
                      <w:pPr>
                        <w:shd w:val="clear" w:color="auto" w:fill="FFFFFF"/>
                        <w:spacing w:after="75" w:line="240" w:lineRule="auto"/>
                        <w:rPr>
                          <w:rFonts w:ascii="Century Gothic" w:eastAsia="Times New Roman" w:hAnsi="Century Gothic" w:cstheme="minorHAnsi"/>
                          <w:color w:val="0070C0"/>
                          <w:sz w:val="18"/>
                          <w:szCs w:val="18"/>
                          <w:lang w:eastAsia="en-GB"/>
                        </w:rPr>
                      </w:pPr>
                      <w:r w:rsidRPr="009C2FBF">
                        <w:rPr>
                          <w:rFonts w:ascii="Century Gothic" w:eastAsia="Times New Roman" w:hAnsi="Century Gothic" w:cstheme="minorHAnsi"/>
                          <w:color w:val="0070C0"/>
                          <w:sz w:val="18"/>
                          <w:szCs w:val="18"/>
                          <w:lang w:eastAsia="en-GB"/>
                        </w:rPr>
                        <w:t>We will also look at how light from the sun can be dangerous and that ways we can protect our eyes.</w:t>
                      </w:r>
                    </w:p>
                    <w:p w14:paraId="7CC142E6" w14:textId="77777777" w:rsidR="00D2450B" w:rsidRPr="00774572" w:rsidRDefault="00D2450B" w:rsidP="00543B96">
                      <w:pPr>
                        <w:spacing w:after="0"/>
                        <w:rPr>
                          <w:rFonts w:cstheme="minorHAnsi"/>
                          <w:sz w:val="20"/>
                        </w:rPr>
                      </w:pPr>
                    </w:p>
                  </w:txbxContent>
                </v:textbox>
                <w10:wrap anchorx="margin"/>
              </v:shape>
            </w:pict>
          </mc:Fallback>
        </mc:AlternateContent>
      </w:r>
    </w:p>
    <w:p w14:paraId="23EE10EF" w14:textId="3FD76B49" w:rsidR="00501E00" w:rsidRPr="00BB02B1" w:rsidRDefault="001D44EB" w:rsidP="0023469F">
      <w:pPr>
        <w:tabs>
          <w:tab w:val="left" w:pos="2411"/>
        </w:tabs>
        <w:rPr>
          <w:rFonts w:cstheme="minorHAnsi"/>
          <w:sz w:val="20"/>
          <w:szCs w:val="20"/>
        </w:rPr>
      </w:pPr>
      <w:r w:rsidRPr="00BB02B1">
        <w:rPr>
          <w:rFonts w:cstheme="minorHAnsi"/>
          <w:noProof/>
          <w:sz w:val="20"/>
          <w:szCs w:val="20"/>
          <w:lang w:eastAsia="en-GB"/>
        </w:rPr>
        <mc:AlternateContent>
          <mc:Choice Requires="wps">
            <w:drawing>
              <wp:anchor distT="0" distB="0" distL="114300" distR="114300" simplePos="0" relativeHeight="251658251" behindDoc="0" locked="0" layoutInCell="1" allowOverlap="1" wp14:anchorId="48735ED3" wp14:editId="3381E073">
                <wp:simplePos x="0" y="0"/>
                <wp:positionH relativeFrom="margin">
                  <wp:posOffset>6945630</wp:posOffset>
                </wp:positionH>
                <wp:positionV relativeFrom="paragraph">
                  <wp:posOffset>140970</wp:posOffset>
                </wp:positionV>
                <wp:extent cx="3117850" cy="1625600"/>
                <wp:effectExtent l="19050" t="19050" r="25400" b="12700"/>
                <wp:wrapNone/>
                <wp:docPr id="18" name="Text Box 18">
                  <a:extLst xmlns:a="http://schemas.openxmlformats.org/drawingml/2006/main">
                    <a:ext uri="{FF2B5EF4-FFF2-40B4-BE49-F238E27FC236}">
                      <a16:creationId xmlns:a16="http://schemas.microsoft.com/office/drawing/2014/main" id="{DC2C1700-DA01-48D9-BBAC-8C46225383B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7850" cy="1625600"/>
                        </a:xfrm>
                        <a:prstGeom prst="rect">
                          <a:avLst/>
                        </a:prstGeom>
                        <a:solidFill>
                          <a:schemeClr val="bg1"/>
                        </a:solidFill>
                        <a:ln w="38100">
                          <a:solidFill>
                            <a:schemeClr val="accent1">
                              <a:lumMod val="50000"/>
                            </a:schemeClr>
                          </a:solidFill>
                          <a:miter lim="800000"/>
                          <a:headEnd/>
                          <a:tailEnd/>
                        </a:ln>
                      </wps:spPr>
                      <wps:txbx>
                        <w:txbxContent>
                          <w:p w14:paraId="5CE4F5D0" w14:textId="77777777" w:rsidR="00236A5C" w:rsidRPr="00FE5C85" w:rsidRDefault="00236A5C" w:rsidP="00236A5C">
                            <w:pPr>
                              <w:spacing w:after="0"/>
                              <w:rPr>
                                <w:rFonts w:ascii="Century Gothic" w:hAnsi="Century Gothic"/>
                                <w:b/>
                                <w:color w:val="0070C0"/>
                                <w:sz w:val="18"/>
                                <w:szCs w:val="18"/>
                                <w:lang w:val="en-US"/>
                              </w:rPr>
                            </w:pPr>
                            <w:r w:rsidRPr="00FE5C85">
                              <w:rPr>
                                <w:rFonts w:ascii="Century Gothic" w:hAnsi="Century Gothic"/>
                                <w:b/>
                                <w:color w:val="0070C0"/>
                                <w:sz w:val="18"/>
                                <w:szCs w:val="18"/>
                                <w:lang w:val="en-US"/>
                              </w:rPr>
                              <w:t>Additional information</w:t>
                            </w:r>
                          </w:p>
                          <w:p w14:paraId="56B70A99" w14:textId="4591DC2B" w:rsidR="001640D8" w:rsidRPr="00FE5C85" w:rsidRDefault="000225F7" w:rsidP="00585DB1">
                            <w:pPr>
                              <w:spacing w:after="0"/>
                              <w:rPr>
                                <w:rFonts w:ascii="Century Gothic" w:hAnsi="Century Gothic" w:cstheme="minorHAnsi"/>
                                <w:bCs/>
                                <w:color w:val="0070C0"/>
                                <w:sz w:val="18"/>
                                <w:szCs w:val="18"/>
                                <w:lang w:val="en-US"/>
                              </w:rPr>
                            </w:pPr>
                            <w:r w:rsidRPr="00FE5C85">
                              <w:rPr>
                                <w:rFonts w:ascii="Century Gothic" w:hAnsi="Century Gothic" w:cstheme="minorHAnsi"/>
                                <w:bCs/>
                                <w:color w:val="0070C0"/>
                                <w:sz w:val="18"/>
                                <w:szCs w:val="18"/>
                                <w:lang w:val="en-US"/>
                              </w:rPr>
                              <w:t xml:space="preserve">Our </w:t>
                            </w:r>
                            <w:r w:rsidRPr="00FE5C85">
                              <w:rPr>
                                <w:rFonts w:ascii="Century Gothic" w:hAnsi="Century Gothic" w:cstheme="minorHAnsi"/>
                                <w:b/>
                                <w:color w:val="0070C0"/>
                                <w:sz w:val="18"/>
                                <w:szCs w:val="18"/>
                                <w:lang w:val="en-US"/>
                              </w:rPr>
                              <w:t xml:space="preserve">library </w:t>
                            </w:r>
                            <w:r w:rsidRPr="00FE5C85">
                              <w:rPr>
                                <w:rFonts w:ascii="Century Gothic" w:hAnsi="Century Gothic" w:cstheme="minorHAnsi"/>
                                <w:bCs/>
                                <w:color w:val="0070C0"/>
                                <w:sz w:val="18"/>
                                <w:szCs w:val="18"/>
                                <w:lang w:val="en-US"/>
                              </w:rPr>
                              <w:t>sessions will be on Monday</w:t>
                            </w:r>
                            <w:r w:rsidR="00B550A2" w:rsidRPr="00FE5C85">
                              <w:rPr>
                                <w:rFonts w:ascii="Century Gothic" w:hAnsi="Century Gothic" w:cstheme="minorHAnsi"/>
                                <w:bCs/>
                                <w:color w:val="0070C0"/>
                                <w:sz w:val="18"/>
                                <w:szCs w:val="18"/>
                                <w:lang w:val="en-US"/>
                              </w:rPr>
                              <w:t>s</w:t>
                            </w:r>
                            <w:r w:rsidRPr="00FE5C85">
                              <w:rPr>
                                <w:rFonts w:ascii="Century Gothic" w:hAnsi="Century Gothic" w:cstheme="minorHAnsi"/>
                                <w:bCs/>
                                <w:color w:val="0070C0"/>
                                <w:sz w:val="18"/>
                                <w:szCs w:val="18"/>
                                <w:lang w:val="en-US"/>
                              </w:rPr>
                              <w:t xml:space="preserve"> afternoons. Books can be changed during this time.</w:t>
                            </w:r>
                          </w:p>
                          <w:p w14:paraId="6512F989" w14:textId="77777777" w:rsidR="00B55774" w:rsidRPr="00FE5C85" w:rsidRDefault="00B55774" w:rsidP="00585DB1">
                            <w:pPr>
                              <w:spacing w:after="0"/>
                              <w:rPr>
                                <w:rFonts w:ascii="Century Gothic" w:hAnsi="Century Gothic" w:cstheme="minorHAnsi"/>
                                <w:bCs/>
                                <w:color w:val="0070C0"/>
                                <w:sz w:val="18"/>
                                <w:szCs w:val="18"/>
                                <w:lang w:val="en-US"/>
                              </w:rPr>
                            </w:pPr>
                          </w:p>
                          <w:p w14:paraId="3A369BAE" w14:textId="04AB076E" w:rsidR="00B55774" w:rsidRPr="00FE5C85" w:rsidRDefault="00B55774" w:rsidP="00585DB1">
                            <w:pPr>
                              <w:spacing w:after="0"/>
                              <w:rPr>
                                <w:rFonts w:ascii="Century Gothic" w:hAnsi="Century Gothic" w:cstheme="minorHAnsi"/>
                                <w:bCs/>
                                <w:color w:val="0070C0"/>
                                <w:sz w:val="18"/>
                                <w:szCs w:val="18"/>
                                <w:lang w:val="en-US"/>
                              </w:rPr>
                            </w:pPr>
                            <w:r w:rsidRPr="00FE5C85">
                              <w:rPr>
                                <w:rFonts w:ascii="Century Gothic" w:hAnsi="Century Gothic" w:cstheme="minorHAnsi"/>
                                <w:bCs/>
                                <w:color w:val="0070C0"/>
                                <w:sz w:val="18"/>
                                <w:szCs w:val="18"/>
                                <w:lang w:val="en-US"/>
                              </w:rPr>
                              <w:t xml:space="preserve">As Spring approaches we will begin to think about our class </w:t>
                            </w:r>
                            <w:r w:rsidRPr="00FE5C85">
                              <w:rPr>
                                <w:rFonts w:ascii="Century Gothic" w:hAnsi="Century Gothic" w:cstheme="minorHAnsi"/>
                                <w:b/>
                                <w:color w:val="0070C0"/>
                                <w:sz w:val="18"/>
                                <w:szCs w:val="18"/>
                                <w:lang w:val="en-US"/>
                              </w:rPr>
                              <w:t>garden.</w:t>
                            </w:r>
                            <w:r w:rsidRPr="00FE5C85">
                              <w:rPr>
                                <w:rFonts w:ascii="Century Gothic" w:hAnsi="Century Gothic" w:cstheme="minorHAnsi"/>
                                <w:bCs/>
                                <w:color w:val="0070C0"/>
                                <w:sz w:val="18"/>
                                <w:szCs w:val="18"/>
                                <w:lang w:val="en-US"/>
                              </w:rPr>
                              <w:t xml:space="preserve"> We already planted bulbs in the autumn – look out for those. We will prepare the raised beds next and may be on the lookout for some kind donations or even seedling foster homes!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735ED3" id="Text Box 18" o:spid="_x0000_s1036" type="#_x0000_t202" style="position:absolute;margin-left:546.9pt;margin-top:11.1pt;width:245.5pt;height:128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" fillcolor="white [3212]" strokecolor="#1f4d78 [1604]" strokeweight="3pt">
                <v:textbox>
                  <w:txbxContent>
                    <w:p w14:paraId="5CE4F5D0" w14:textId="77777777" w:rsidR="00236A5C" w:rsidRPr="00FE5C85" w:rsidRDefault="00236A5C" w:rsidP="00236A5C">
                      <w:pPr>
                        <w:spacing w:after="0"/>
                        <w:rPr>
                          <w:rFonts w:ascii="Century Gothic" w:hAnsi="Century Gothic"/>
                          <w:b/>
                          <w:color w:val="0070C0"/>
                          <w:sz w:val="18"/>
                          <w:szCs w:val="18"/>
                          <w:lang w:val="en-US"/>
                        </w:rPr>
                      </w:pPr>
                      <w:r w:rsidRPr="00FE5C85">
                        <w:rPr>
                          <w:rFonts w:ascii="Century Gothic" w:hAnsi="Century Gothic"/>
                          <w:b/>
                          <w:color w:val="0070C0"/>
                          <w:sz w:val="18"/>
                          <w:szCs w:val="18"/>
                          <w:lang w:val="en-US"/>
                        </w:rPr>
                        <w:t>Additional information</w:t>
                      </w:r>
                    </w:p>
                    <w:p w14:paraId="56B70A99" w14:textId="4591DC2B" w:rsidR="001640D8" w:rsidRPr="00FE5C85" w:rsidRDefault="000225F7" w:rsidP="00585DB1">
                      <w:pPr>
                        <w:spacing w:after="0"/>
                        <w:rPr>
                          <w:rFonts w:ascii="Century Gothic" w:hAnsi="Century Gothic" w:cstheme="minorHAnsi"/>
                          <w:bCs/>
                          <w:color w:val="0070C0"/>
                          <w:sz w:val="18"/>
                          <w:szCs w:val="18"/>
                          <w:lang w:val="en-US"/>
                        </w:rPr>
                      </w:pPr>
                      <w:r w:rsidRPr="00FE5C85">
                        <w:rPr>
                          <w:rFonts w:ascii="Century Gothic" w:hAnsi="Century Gothic" w:cstheme="minorHAnsi"/>
                          <w:bCs/>
                          <w:color w:val="0070C0"/>
                          <w:sz w:val="18"/>
                          <w:szCs w:val="18"/>
                          <w:lang w:val="en-US"/>
                        </w:rPr>
                        <w:t xml:space="preserve">Our </w:t>
                      </w:r>
                      <w:r w:rsidRPr="00FE5C85">
                        <w:rPr>
                          <w:rFonts w:ascii="Century Gothic" w:hAnsi="Century Gothic" w:cstheme="minorHAnsi"/>
                          <w:b/>
                          <w:color w:val="0070C0"/>
                          <w:sz w:val="18"/>
                          <w:szCs w:val="18"/>
                          <w:lang w:val="en-US"/>
                        </w:rPr>
                        <w:t xml:space="preserve">library </w:t>
                      </w:r>
                      <w:r w:rsidRPr="00FE5C85">
                        <w:rPr>
                          <w:rFonts w:ascii="Century Gothic" w:hAnsi="Century Gothic" w:cstheme="minorHAnsi"/>
                          <w:bCs/>
                          <w:color w:val="0070C0"/>
                          <w:sz w:val="18"/>
                          <w:szCs w:val="18"/>
                          <w:lang w:val="en-US"/>
                        </w:rPr>
                        <w:t>sessions will be on Monday</w:t>
                      </w:r>
                      <w:r w:rsidR="00B550A2" w:rsidRPr="00FE5C85">
                        <w:rPr>
                          <w:rFonts w:ascii="Century Gothic" w:hAnsi="Century Gothic" w:cstheme="minorHAnsi"/>
                          <w:bCs/>
                          <w:color w:val="0070C0"/>
                          <w:sz w:val="18"/>
                          <w:szCs w:val="18"/>
                          <w:lang w:val="en-US"/>
                        </w:rPr>
                        <w:t>s</w:t>
                      </w:r>
                      <w:r w:rsidRPr="00FE5C85">
                        <w:rPr>
                          <w:rFonts w:ascii="Century Gothic" w:hAnsi="Century Gothic" w:cstheme="minorHAnsi"/>
                          <w:bCs/>
                          <w:color w:val="0070C0"/>
                          <w:sz w:val="18"/>
                          <w:szCs w:val="18"/>
                          <w:lang w:val="en-US"/>
                        </w:rPr>
                        <w:t xml:space="preserve"> afternoons. Books can be changed during this time.</w:t>
                      </w:r>
                    </w:p>
                    <w:p w14:paraId="6512F989" w14:textId="77777777" w:rsidR="00B55774" w:rsidRPr="00FE5C85" w:rsidRDefault="00B55774" w:rsidP="00585DB1">
                      <w:pPr>
                        <w:spacing w:after="0"/>
                        <w:rPr>
                          <w:rFonts w:ascii="Century Gothic" w:hAnsi="Century Gothic" w:cstheme="minorHAnsi"/>
                          <w:bCs/>
                          <w:color w:val="0070C0"/>
                          <w:sz w:val="18"/>
                          <w:szCs w:val="18"/>
                          <w:lang w:val="en-US"/>
                        </w:rPr>
                      </w:pPr>
                    </w:p>
                    <w:p w14:paraId="3A369BAE" w14:textId="04AB076E" w:rsidR="00B55774" w:rsidRPr="00FE5C85" w:rsidRDefault="00B55774" w:rsidP="00585DB1">
                      <w:pPr>
                        <w:spacing w:after="0"/>
                        <w:rPr>
                          <w:rFonts w:ascii="Century Gothic" w:hAnsi="Century Gothic" w:cstheme="minorHAnsi"/>
                          <w:bCs/>
                          <w:color w:val="0070C0"/>
                          <w:sz w:val="18"/>
                          <w:szCs w:val="18"/>
                          <w:lang w:val="en-US"/>
                        </w:rPr>
                      </w:pPr>
                      <w:r w:rsidRPr="00FE5C85">
                        <w:rPr>
                          <w:rFonts w:ascii="Century Gothic" w:hAnsi="Century Gothic" w:cstheme="minorHAnsi"/>
                          <w:bCs/>
                          <w:color w:val="0070C0"/>
                          <w:sz w:val="18"/>
                          <w:szCs w:val="18"/>
                          <w:lang w:val="en-US"/>
                        </w:rPr>
                        <w:t xml:space="preserve">As Spring approaches we will begin to think about our class </w:t>
                      </w:r>
                      <w:r w:rsidRPr="00FE5C85">
                        <w:rPr>
                          <w:rFonts w:ascii="Century Gothic" w:hAnsi="Century Gothic" w:cstheme="minorHAnsi"/>
                          <w:b/>
                          <w:color w:val="0070C0"/>
                          <w:sz w:val="18"/>
                          <w:szCs w:val="18"/>
                          <w:lang w:val="en-US"/>
                        </w:rPr>
                        <w:t>garden.</w:t>
                      </w:r>
                      <w:r w:rsidRPr="00FE5C85">
                        <w:rPr>
                          <w:rFonts w:ascii="Century Gothic" w:hAnsi="Century Gothic" w:cstheme="minorHAnsi"/>
                          <w:bCs/>
                          <w:color w:val="0070C0"/>
                          <w:sz w:val="18"/>
                          <w:szCs w:val="18"/>
                          <w:lang w:val="en-US"/>
                        </w:rPr>
                        <w:t xml:space="preserve"> We already planted bulbs in the autumn – look out for those. We will prepare the raised beds next and may be on the lookout for some kind donations or even seedling foster homes!</w:t>
                      </w:r>
                    </w:p>
                  </w:txbxContent>
                </v:textbox>
                <w10:wrap anchorx="margin"/>
              </v:shape>
            </w:pict>
          </mc:Fallback>
        </mc:AlternateContent>
      </w:r>
      <w:r w:rsidR="00825CD5" w:rsidRPr="00BB02B1">
        <w:rPr>
          <w:rFonts w:cstheme="minorHAnsi"/>
          <w:noProof/>
          <w:sz w:val="20"/>
          <w:szCs w:val="20"/>
          <w:lang w:eastAsia="en-GB"/>
        </w:rPr>
        <mc:AlternateContent>
          <mc:Choice Requires="wps">
            <w:drawing>
              <wp:anchor distT="0" distB="0" distL="114300" distR="114300" simplePos="0" relativeHeight="251658242" behindDoc="0" locked="0" layoutInCell="1" allowOverlap="1" wp14:anchorId="0DCCADC7" wp14:editId="0EADAA2C">
                <wp:simplePos x="0" y="0"/>
                <wp:positionH relativeFrom="margin">
                  <wp:posOffset>3062605</wp:posOffset>
                </wp:positionH>
                <wp:positionV relativeFrom="paragraph">
                  <wp:posOffset>1045845</wp:posOffset>
                </wp:positionV>
                <wp:extent cx="3750310" cy="749300"/>
                <wp:effectExtent l="19050" t="19050" r="21590" b="12700"/>
                <wp:wrapNone/>
                <wp:docPr id="6" name="Text Box 6">
                  <a:extLst xmlns:a="http://schemas.openxmlformats.org/drawingml/2006/main">
                    <a:ext uri="{FF2B5EF4-FFF2-40B4-BE49-F238E27FC236}">
                      <a16:creationId xmlns:a16="http://schemas.microsoft.com/office/drawing/2014/main" id="{12A610B8-AE39-457F-B103-1F1466FFA7C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0310" cy="749300"/>
                        </a:xfrm>
                        <a:prstGeom prst="rect">
                          <a:avLst/>
                        </a:prstGeom>
                        <a:solidFill>
                          <a:schemeClr val="bg1"/>
                        </a:solidFill>
                        <a:ln w="38100">
                          <a:solidFill>
                            <a:schemeClr val="accent1">
                              <a:lumMod val="50000"/>
                            </a:schemeClr>
                          </a:solidFill>
                          <a:miter lim="800000"/>
                          <a:headEnd/>
                          <a:tailEnd/>
                        </a:ln>
                      </wps:spPr>
                      <wps:txbx>
                        <w:txbxContent>
                          <w:p w14:paraId="6314E8F0" w14:textId="77777777" w:rsidR="009C2FBF" w:rsidRDefault="00290F9C" w:rsidP="009C2FBF">
                            <w:pPr>
                              <w:spacing w:after="0"/>
                              <w:rPr>
                                <w:rFonts w:ascii="Century Gothic" w:hAnsi="Century Gothic" w:cstheme="minorHAnsi"/>
                                <w:b/>
                                <w:color w:val="0070C0"/>
                                <w:sz w:val="18"/>
                                <w:szCs w:val="18"/>
                              </w:rPr>
                            </w:pPr>
                            <w:r w:rsidRPr="00FA0777">
                              <w:rPr>
                                <w:rFonts w:ascii="Century Gothic" w:hAnsi="Century Gothic" w:cstheme="minorHAnsi"/>
                                <w:b/>
                                <w:color w:val="0070C0"/>
                                <w:sz w:val="18"/>
                                <w:szCs w:val="18"/>
                              </w:rPr>
                              <w:t>Computing</w:t>
                            </w:r>
                            <w:r w:rsidR="00B55774" w:rsidRPr="00FA0777">
                              <w:rPr>
                                <w:rFonts w:ascii="Century Gothic" w:hAnsi="Century Gothic" w:cstheme="minorHAnsi"/>
                                <w:b/>
                                <w:color w:val="0070C0"/>
                                <w:sz w:val="18"/>
                                <w:szCs w:val="18"/>
                              </w:rPr>
                              <w:t>.</w:t>
                            </w:r>
                          </w:p>
                          <w:p w14:paraId="040C6084" w14:textId="3D939DAE" w:rsidR="002468D3" w:rsidRPr="009C2FBF" w:rsidRDefault="00050C39" w:rsidP="009C2FBF">
                            <w:pPr>
                              <w:spacing w:after="0"/>
                              <w:rPr>
                                <w:rFonts w:ascii="Century Gothic" w:hAnsi="Century Gothic" w:cstheme="minorHAnsi"/>
                                <w:b/>
                                <w:color w:val="0070C0"/>
                                <w:sz w:val="18"/>
                                <w:szCs w:val="18"/>
                              </w:rPr>
                            </w:pPr>
                            <w:r w:rsidRPr="00FA0777">
                              <w:rPr>
                                <w:rFonts w:ascii="Century Gothic" w:hAnsi="Century Gothic" w:cstheme="minorHAnsi"/>
                                <w:bCs/>
                                <w:color w:val="0070C0"/>
                                <w:sz w:val="18"/>
                                <w:szCs w:val="18"/>
                              </w:rPr>
                              <w:t>We will begin our coding lessons for Year 3.</w:t>
                            </w:r>
                            <w:r w:rsidR="00FA0777" w:rsidRPr="00FA0777">
                              <w:rPr>
                                <w:rFonts w:ascii="Century Gothic" w:eastAsia="Times New Roman" w:hAnsi="Century Gothic" w:cs="Times New Roman"/>
                                <w:color w:val="0070C0"/>
                                <w:sz w:val="18"/>
                                <w:szCs w:val="18"/>
                                <w:lang w:eastAsia="en-GB"/>
                              </w:rPr>
                              <w:t xml:space="preserve"> Understanding what a flowchart is and how flowcharts are used in computer programming.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CCADC7" id="Text Box 6" o:spid="_x0000_s1037" type="#_x0000_t202" style="position:absolute;margin-left:241.15pt;margin-top:82.35pt;width:295.3pt;height:59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" fillcolor="white [3212]" strokecolor="#1f4d78 [1604]" strokeweight="3pt">
                <v:textbox>
                  <w:txbxContent>
                    <w:p w14:paraId="6314E8F0" w14:textId="77777777" w:rsidR="009C2FBF" w:rsidRDefault="00290F9C" w:rsidP="009C2FBF">
                      <w:pPr>
                        <w:spacing w:after="0"/>
                        <w:rPr>
                          <w:rFonts w:ascii="Century Gothic" w:hAnsi="Century Gothic" w:cstheme="minorHAnsi"/>
                          <w:b/>
                          <w:color w:val="0070C0"/>
                          <w:sz w:val="18"/>
                          <w:szCs w:val="18"/>
                        </w:rPr>
                      </w:pPr>
                      <w:r w:rsidRPr="00FA0777">
                        <w:rPr>
                          <w:rFonts w:ascii="Century Gothic" w:hAnsi="Century Gothic" w:cstheme="minorHAnsi"/>
                          <w:b/>
                          <w:color w:val="0070C0"/>
                          <w:sz w:val="18"/>
                          <w:szCs w:val="18"/>
                        </w:rPr>
                        <w:t>Computing</w:t>
                      </w:r>
                      <w:r w:rsidR="00B55774" w:rsidRPr="00FA0777">
                        <w:rPr>
                          <w:rFonts w:ascii="Century Gothic" w:hAnsi="Century Gothic" w:cstheme="minorHAnsi"/>
                          <w:b/>
                          <w:color w:val="0070C0"/>
                          <w:sz w:val="18"/>
                          <w:szCs w:val="18"/>
                        </w:rPr>
                        <w:t>.</w:t>
                      </w:r>
                    </w:p>
                    <w:p w14:paraId="040C6084" w14:textId="3D939DAE" w:rsidR="002468D3" w:rsidRPr="009C2FBF" w:rsidRDefault="00050C39" w:rsidP="009C2FBF">
                      <w:pPr>
                        <w:spacing w:after="0"/>
                        <w:rPr>
                          <w:rFonts w:ascii="Century Gothic" w:hAnsi="Century Gothic" w:cstheme="minorHAnsi"/>
                          <w:b/>
                          <w:color w:val="0070C0"/>
                          <w:sz w:val="18"/>
                          <w:szCs w:val="18"/>
                        </w:rPr>
                      </w:pPr>
                      <w:r w:rsidRPr="00FA0777">
                        <w:rPr>
                          <w:rFonts w:ascii="Century Gothic" w:hAnsi="Century Gothic" w:cstheme="minorHAnsi"/>
                          <w:bCs/>
                          <w:color w:val="0070C0"/>
                          <w:sz w:val="18"/>
                          <w:szCs w:val="18"/>
                        </w:rPr>
                        <w:t>We will begin our coding lessons for Year 3.</w:t>
                      </w:r>
                      <w:r w:rsidR="00FA0777" w:rsidRPr="00FA0777">
                        <w:rPr>
                          <w:rFonts w:ascii="Century Gothic" w:eastAsia="Times New Roman" w:hAnsi="Century Gothic" w:cs="Times New Roman"/>
                          <w:color w:val="0070C0"/>
                          <w:sz w:val="18"/>
                          <w:szCs w:val="18"/>
                          <w:lang w:eastAsia="en-GB"/>
                        </w:rPr>
                        <w:t xml:space="preserve"> Understanding what a flowchart is and how flowcharts are used in computer programming.</w:t>
                      </w:r>
                    </w:p>
                  </w:txbxContent>
                </v:textbox>
                <w10:wrap anchorx="margin"/>
              </v:shape>
            </w:pict>
          </mc:Fallback>
        </mc:AlternateContent>
      </w:r>
    </w:p>
    <w:sectPr w:rsidR="00501E00" w:rsidRPr="00BB02B1" w:rsidSect="008F6775">
      <w:pgSz w:w="16838" w:h="11906" w:orient="landscape" w:code="9"/>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7BB58" w14:textId="77777777" w:rsidR="00D7405B" w:rsidRDefault="00D7405B" w:rsidP="00BC3FAD">
      <w:pPr>
        <w:spacing w:after="0" w:line="240" w:lineRule="auto"/>
      </w:pPr>
      <w:r>
        <w:separator/>
      </w:r>
    </w:p>
  </w:endnote>
  <w:endnote w:type="continuationSeparator" w:id="0">
    <w:p w14:paraId="0742AB83" w14:textId="77777777" w:rsidR="00D7405B" w:rsidRDefault="00D7405B" w:rsidP="00BC3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entury Gothic">
    <w:charset w:val="00"/>
    <w:family w:val="swiss"/>
    <w:pitch w:val="variable"/>
    <w:sig w:usb0="00000287" w:usb1="00000000" w:usb2="00000000" w:usb3="00000000" w:csb0="0000009F" w:csb1="00000000"/>
  </w:font>
  <w:font w:name="Holly Jolly Christmas">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AC39F" w14:textId="77777777" w:rsidR="00D7405B" w:rsidRDefault="00D7405B" w:rsidP="00BC3FAD">
      <w:pPr>
        <w:spacing w:after="0" w:line="240" w:lineRule="auto"/>
      </w:pPr>
      <w:r>
        <w:separator/>
      </w:r>
    </w:p>
  </w:footnote>
  <w:footnote w:type="continuationSeparator" w:id="0">
    <w:p w14:paraId="4F7A9B50" w14:textId="77777777" w:rsidR="00D7405B" w:rsidRDefault="00D7405B" w:rsidP="00BC3F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C1748"/>
    <w:multiLevelType w:val="hybridMultilevel"/>
    <w:tmpl w:val="E1B8D30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79325A4"/>
    <w:multiLevelType w:val="multilevel"/>
    <w:tmpl w:val="8940E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7992512">
    <w:abstractNumId w:val="0"/>
  </w:num>
  <w:num w:numId="2" w16cid:durableId="138039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06A"/>
    <w:rsid w:val="00000022"/>
    <w:rsid w:val="000010AF"/>
    <w:rsid w:val="00004F3B"/>
    <w:rsid w:val="0001388E"/>
    <w:rsid w:val="000225F7"/>
    <w:rsid w:val="00023030"/>
    <w:rsid w:val="00040FF1"/>
    <w:rsid w:val="00050C39"/>
    <w:rsid w:val="00064142"/>
    <w:rsid w:val="000733A7"/>
    <w:rsid w:val="0009761A"/>
    <w:rsid w:val="000B2BC8"/>
    <w:rsid w:val="000B48E6"/>
    <w:rsid w:val="000B75FC"/>
    <w:rsid w:val="000C4642"/>
    <w:rsid w:val="000D698D"/>
    <w:rsid w:val="000E22B3"/>
    <w:rsid w:val="000E498B"/>
    <w:rsid w:val="000F2B3A"/>
    <w:rsid w:val="00100F6C"/>
    <w:rsid w:val="00105C86"/>
    <w:rsid w:val="0012262A"/>
    <w:rsid w:val="00122CE3"/>
    <w:rsid w:val="0015256B"/>
    <w:rsid w:val="001635CC"/>
    <w:rsid w:val="001640D8"/>
    <w:rsid w:val="001766EB"/>
    <w:rsid w:val="0018657D"/>
    <w:rsid w:val="00194F97"/>
    <w:rsid w:val="00197401"/>
    <w:rsid w:val="001A1CC0"/>
    <w:rsid w:val="001B6DD0"/>
    <w:rsid w:val="001C1302"/>
    <w:rsid w:val="001C5D57"/>
    <w:rsid w:val="001D2380"/>
    <w:rsid w:val="001D3DCA"/>
    <w:rsid w:val="001D44EB"/>
    <w:rsid w:val="001D5260"/>
    <w:rsid w:val="001E457D"/>
    <w:rsid w:val="001E545F"/>
    <w:rsid w:val="001F1BAC"/>
    <w:rsid w:val="001F2632"/>
    <w:rsid w:val="002055B1"/>
    <w:rsid w:val="0023469F"/>
    <w:rsid w:val="00234DA9"/>
    <w:rsid w:val="00236A5C"/>
    <w:rsid w:val="002407C8"/>
    <w:rsid w:val="00245C3D"/>
    <w:rsid w:val="002468D3"/>
    <w:rsid w:val="00246E9C"/>
    <w:rsid w:val="00250EE5"/>
    <w:rsid w:val="002526D6"/>
    <w:rsid w:val="002579EA"/>
    <w:rsid w:val="002710F5"/>
    <w:rsid w:val="002821FC"/>
    <w:rsid w:val="00290F9C"/>
    <w:rsid w:val="002B2B88"/>
    <w:rsid w:val="002B4672"/>
    <w:rsid w:val="002C07A5"/>
    <w:rsid w:val="00305232"/>
    <w:rsid w:val="0030700B"/>
    <w:rsid w:val="003102F9"/>
    <w:rsid w:val="003150C3"/>
    <w:rsid w:val="003211A2"/>
    <w:rsid w:val="00322A75"/>
    <w:rsid w:val="00324701"/>
    <w:rsid w:val="00344E01"/>
    <w:rsid w:val="00345FC5"/>
    <w:rsid w:val="00356564"/>
    <w:rsid w:val="0035744F"/>
    <w:rsid w:val="003927F1"/>
    <w:rsid w:val="003B76AE"/>
    <w:rsid w:val="003D07FE"/>
    <w:rsid w:val="003D75DC"/>
    <w:rsid w:val="003E25CB"/>
    <w:rsid w:val="003F73B2"/>
    <w:rsid w:val="00403191"/>
    <w:rsid w:val="00416922"/>
    <w:rsid w:val="00444637"/>
    <w:rsid w:val="00455CE1"/>
    <w:rsid w:val="00463E7B"/>
    <w:rsid w:val="004672B0"/>
    <w:rsid w:val="00470D0E"/>
    <w:rsid w:val="00474463"/>
    <w:rsid w:val="0048366A"/>
    <w:rsid w:val="00484950"/>
    <w:rsid w:val="00484F5C"/>
    <w:rsid w:val="00487688"/>
    <w:rsid w:val="004919ED"/>
    <w:rsid w:val="00493C32"/>
    <w:rsid w:val="004A2966"/>
    <w:rsid w:val="004A3B49"/>
    <w:rsid w:val="004A6A07"/>
    <w:rsid w:val="004A7590"/>
    <w:rsid w:val="004C1605"/>
    <w:rsid w:val="004E571D"/>
    <w:rsid w:val="004E5A5A"/>
    <w:rsid w:val="004E7D27"/>
    <w:rsid w:val="004F6C51"/>
    <w:rsid w:val="00501E00"/>
    <w:rsid w:val="005035BC"/>
    <w:rsid w:val="00543AC1"/>
    <w:rsid w:val="00543B96"/>
    <w:rsid w:val="005458CA"/>
    <w:rsid w:val="00551F05"/>
    <w:rsid w:val="00552EB4"/>
    <w:rsid w:val="005621B5"/>
    <w:rsid w:val="00564721"/>
    <w:rsid w:val="00570CCB"/>
    <w:rsid w:val="0057575D"/>
    <w:rsid w:val="005811CC"/>
    <w:rsid w:val="005833AF"/>
    <w:rsid w:val="00584742"/>
    <w:rsid w:val="00585DB1"/>
    <w:rsid w:val="005A5FF0"/>
    <w:rsid w:val="005B406A"/>
    <w:rsid w:val="005C43AD"/>
    <w:rsid w:val="005C7E36"/>
    <w:rsid w:val="005D2113"/>
    <w:rsid w:val="005D26BA"/>
    <w:rsid w:val="005D488F"/>
    <w:rsid w:val="005E06BD"/>
    <w:rsid w:val="005E3E5E"/>
    <w:rsid w:val="005E70AA"/>
    <w:rsid w:val="006034B4"/>
    <w:rsid w:val="00621B1C"/>
    <w:rsid w:val="00623E56"/>
    <w:rsid w:val="00635264"/>
    <w:rsid w:val="006400B8"/>
    <w:rsid w:val="006403CB"/>
    <w:rsid w:val="00645A24"/>
    <w:rsid w:val="00657EF3"/>
    <w:rsid w:val="00662795"/>
    <w:rsid w:val="00665F20"/>
    <w:rsid w:val="00670654"/>
    <w:rsid w:val="00676A44"/>
    <w:rsid w:val="00680043"/>
    <w:rsid w:val="0069226F"/>
    <w:rsid w:val="006A7472"/>
    <w:rsid w:val="006B5A5B"/>
    <w:rsid w:val="006B6704"/>
    <w:rsid w:val="006F2E40"/>
    <w:rsid w:val="00704232"/>
    <w:rsid w:val="007049DA"/>
    <w:rsid w:val="007218E0"/>
    <w:rsid w:val="00723A74"/>
    <w:rsid w:val="007250F0"/>
    <w:rsid w:val="00734D5E"/>
    <w:rsid w:val="007531FA"/>
    <w:rsid w:val="00754126"/>
    <w:rsid w:val="00756CDD"/>
    <w:rsid w:val="00762171"/>
    <w:rsid w:val="007640FE"/>
    <w:rsid w:val="00774572"/>
    <w:rsid w:val="00785463"/>
    <w:rsid w:val="00785A5B"/>
    <w:rsid w:val="007A3417"/>
    <w:rsid w:val="007A44BD"/>
    <w:rsid w:val="007A5AF4"/>
    <w:rsid w:val="007B1CE9"/>
    <w:rsid w:val="007C0AEB"/>
    <w:rsid w:val="007C343D"/>
    <w:rsid w:val="007D651B"/>
    <w:rsid w:val="007D73A3"/>
    <w:rsid w:val="007E02DF"/>
    <w:rsid w:val="007F618C"/>
    <w:rsid w:val="00804741"/>
    <w:rsid w:val="008069F5"/>
    <w:rsid w:val="00825CD5"/>
    <w:rsid w:val="00832113"/>
    <w:rsid w:val="00840C1F"/>
    <w:rsid w:val="00840C44"/>
    <w:rsid w:val="0085017B"/>
    <w:rsid w:val="00850768"/>
    <w:rsid w:val="00860420"/>
    <w:rsid w:val="008625DD"/>
    <w:rsid w:val="008633A4"/>
    <w:rsid w:val="00873E4B"/>
    <w:rsid w:val="00891BFF"/>
    <w:rsid w:val="00893011"/>
    <w:rsid w:val="008A394B"/>
    <w:rsid w:val="008C2004"/>
    <w:rsid w:val="008C48AF"/>
    <w:rsid w:val="008E3336"/>
    <w:rsid w:val="008F2E11"/>
    <w:rsid w:val="008F4E8E"/>
    <w:rsid w:val="008F6775"/>
    <w:rsid w:val="008F72E9"/>
    <w:rsid w:val="00904604"/>
    <w:rsid w:val="00907F50"/>
    <w:rsid w:val="009217C6"/>
    <w:rsid w:val="0092188E"/>
    <w:rsid w:val="00932110"/>
    <w:rsid w:val="00964669"/>
    <w:rsid w:val="00967652"/>
    <w:rsid w:val="0097580F"/>
    <w:rsid w:val="00995CFB"/>
    <w:rsid w:val="009B5254"/>
    <w:rsid w:val="009C2FBF"/>
    <w:rsid w:val="009C33FD"/>
    <w:rsid w:val="009C4E62"/>
    <w:rsid w:val="009C5CC5"/>
    <w:rsid w:val="009D0A4F"/>
    <w:rsid w:val="009D5A9B"/>
    <w:rsid w:val="009E23AE"/>
    <w:rsid w:val="00A07B01"/>
    <w:rsid w:val="00A27AF2"/>
    <w:rsid w:val="00A4481E"/>
    <w:rsid w:val="00A606E1"/>
    <w:rsid w:val="00A83283"/>
    <w:rsid w:val="00A86C30"/>
    <w:rsid w:val="00A86D00"/>
    <w:rsid w:val="00A95FE7"/>
    <w:rsid w:val="00AA5CD9"/>
    <w:rsid w:val="00AB25B1"/>
    <w:rsid w:val="00AC138A"/>
    <w:rsid w:val="00AC15E4"/>
    <w:rsid w:val="00AC18A6"/>
    <w:rsid w:val="00AC3BB9"/>
    <w:rsid w:val="00AD2E84"/>
    <w:rsid w:val="00AE25DB"/>
    <w:rsid w:val="00AF35D9"/>
    <w:rsid w:val="00AF63B5"/>
    <w:rsid w:val="00B0774F"/>
    <w:rsid w:val="00B13972"/>
    <w:rsid w:val="00B14C33"/>
    <w:rsid w:val="00B32FA2"/>
    <w:rsid w:val="00B34917"/>
    <w:rsid w:val="00B421C5"/>
    <w:rsid w:val="00B550A2"/>
    <w:rsid w:val="00B55774"/>
    <w:rsid w:val="00B62EAB"/>
    <w:rsid w:val="00B8260C"/>
    <w:rsid w:val="00B910C1"/>
    <w:rsid w:val="00BB02B1"/>
    <w:rsid w:val="00BC3FAD"/>
    <w:rsid w:val="00BD62B0"/>
    <w:rsid w:val="00BE160F"/>
    <w:rsid w:val="00BE2EB6"/>
    <w:rsid w:val="00BE5287"/>
    <w:rsid w:val="00BE6642"/>
    <w:rsid w:val="00BF7021"/>
    <w:rsid w:val="00C003DA"/>
    <w:rsid w:val="00C03D2A"/>
    <w:rsid w:val="00C06CA5"/>
    <w:rsid w:val="00C13050"/>
    <w:rsid w:val="00C61467"/>
    <w:rsid w:val="00C67AF9"/>
    <w:rsid w:val="00C73CD7"/>
    <w:rsid w:val="00C81197"/>
    <w:rsid w:val="00C870B8"/>
    <w:rsid w:val="00CA5FF0"/>
    <w:rsid w:val="00CD0833"/>
    <w:rsid w:val="00CE33CF"/>
    <w:rsid w:val="00CE50A0"/>
    <w:rsid w:val="00CE56EB"/>
    <w:rsid w:val="00D10111"/>
    <w:rsid w:val="00D112CF"/>
    <w:rsid w:val="00D14E0E"/>
    <w:rsid w:val="00D2450B"/>
    <w:rsid w:val="00D407E5"/>
    <w:rsid w:val="00D44A7B"/>
    <w:rsid w:val="00D666FA"/>
    <w:rsid w:val="00D70C93"/>
    <w:rsid w:val="00D7405B"/>
    <w:rsid w:val="00D7476B"/>
    <w:rsid w:val="00D768FF"/>
    <w:rsid w:val="00D932F8"/>
    <w:rsid w:val="00DA0AAB"/>
    <w:rsid w:val="00DB0435"/>
    <w:rsid w:val="00DB7088"/>
    <w:rsid w:val="00DE1438"/>
    <w:rsid w:val="00DE1727"/>
    <w:rsid w:val="00DE62DF"/>
    <w:rsid w:val="00DF00F2"/>
    <w:rsid w:val="00E00654"/>
    <w:rsid w:val="00E01C6F"/>
    <w:rsid w:val="00E01CE1"/>
    <w:rsid w:val="00E01E3A"/>
    <w:rsid w:val="00E157BC"/>
    <w:rsid w:val="00E24562"/>
    <w:rsid w:val="00E31B8F"/>
    <w:rsid w:val="00E35575"/>
    <w:rsid w:val="00E416A9"/>
    <w:rsid w:val="00E55F5B"/>
    <w:rsid w:val="00E57027"/>
    <w:rsid w:val="00E60C37"/>
    <w:rsid w:val="00E74D35"/>
    <w:rsid w:val="00E7522E"/>
    <w:rsid w:val="00E77B84"/>
    <w:rsid w:val="00E80753"/>
    <w:rsid w:val="00E87A9D"/>
    <w:rsid w:val="00EA3C01"/>
    <w:rsid w:val="00EB2571"/>
    <w:rsid w:val="00EB2A32"/>
    <w:rsid w:val="00EC4EC4"/>
    <w:rsid w:val="00ED07FD"/>
    <w:rsid w:val="00ED349E"/>
    <w:rsid w:val="00ED6ACC"/>
    <w:rsid w:val="00EF469C"/>
    <w:rsid w:val="00F03279"/>
    <w:rsid w:val="00F036A7"/>
    <w:rsid w:val="00F0698A"/>
    <w:rsid w:val="00F10A63"/>
    <w:rsid w:val="00F11D8D"/>
    <w:rsid w:val="00F17E50"/>
    <w:rsid w:val="00F23C5C"/>
    <w:rsid w:val="00F34322"/>
    <w:rsid w:val="00F376E4"/>
    <w:rsid w:val="00F37D0C"/>
    <w:rsid w:val="00F44D29"/>
    <w:rsid w:val="00F52C64"/>
    <w:rsid w:val="00F60091"/>
    <w:rsid w:val="00F62399"/>
    <w:rsid w:val="00F62B2E"/>
    <w:rsid w:val="00F76806"/>
    <w:rsid w:val="00F907D2"/>
    <w:rsid w:val="00F92ED2"/>
    <w:rsid w:val="00FA0777"/>
    <w:rsid w:val="00FA0AAB"/>
    <w:rsid w:val="00FB439F"/>
    <w:rsid w:val="00FB6EC7"/>
    <w:rsid w:val="00FE1AF7"/>
    <w:rsid w:val="00FE5C85"/>
    <w:rsid w:val="00FF1D83"/>
    <w:rsid w:val="00FF2FAD"/>
    <w:rsid w:val="00FF3A47"/>
    <w:rsid w:val="2B8767E1"/>
    <w:rsid w:val="2F07F00E"/>
    <w:rsid w:val="5B597265"/>
    <w:rsid w:val="61815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360F5"/>
  <w15:chartTrackingRefBased/>
  <w15:docId w15:val="{8F802336-48C0-440C-8977-3AACEFA00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623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62399"/>
  </w:style>
  <w:style w:type="character" w:customStyle="1" w:styleId="eop">
    <w:name w:val="eop"/>
    <w:basedOn w:val="DefaultParagraphFont"/>
    <w:rsid w:val="00F62399"/>
  </w:style>
  <w:style w:type="paragraph" w:customStyle="1" w:styleId="Default">
    <w:name w:val="Default"/>
    <w:rsid w:val="00B34917"/>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BC3F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FAD"/>
  </w:style>
  <w:style w:type="paragraph" w:styleId="Footer">
    <w:name w:val="footer"/>
    <w:basedOn w:val="Normal"/>
    <w:link w:val="FooterChar"/>
    <w:uiPriority w:val="99"/>
    <w:unhideWhenUsed/>
    <w:rsid w:val="00BC3F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FAD"/>
  </w:style>
  <w:style w:type="paragraph" w:styleId="ListParagraph">
    <w:name w:val="List Paragraph"/>
    <w:basedOn w:val="Normal"/>
    <w:uiPriority w:val="34"/>
    <w:qFormat/>
    <w:rsid w:val="006352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831541">
      <w:bodyDiv w:val="1"/>
      <w:marLeft w:val="0"/>
      <w:marRight w:val="0"/>
      <w:marTop w:val="0"/>
      <w:marBottom w:val="0"/>
      <w:divBdr>
        <w:top w:val="none" w:sz="0" w:space="0" w:color="auto"/>
        <w:left w:val="none" w:sz="0" w:space="0" w:color="auto"/>
        <w:bottom w:val="none" w:sz="0" w:space="0" w:color="auto"/>
        <w:right w:val="none" w:sz="0" w:space="0" w:color="auto"/>
      </w:divBdr>
      <w:divsChild>
        <w:div w:id="312372807">
          <w:marLeft w:val="0"/>
          <w:marRight w:val="0"/>
          <w:marTop w:val="0"/>
          <w:marBottom w:val="0"/>
          <w:divBdr>
            <w:top w:val="none" w:sz="0" w:space="0" w:color="auto"/>
            <w:left w:val="none" w:sz="0" w:space="0" w:color="auto"/>
            <w:bottom w:val="none" w:sz="0" w:space="0" w:color="auto"/>
            <w:right w:val="none" w:sz="0" w:space="0" w:color="auto"/>
          </w:divBdr>
        </w:div>
        <w:div w:id="443621424">
          <w:marLeft w:val="0"/>
          <w:marRight w:val="0"/>
          <w:marTop w:val="0"/>
          <w:marBottom w:val="0"/>
          <w:divBdr>
            <w:top w:val="none" w:sz="0" w:space="0" w:color="auto"/>
            <w:left w:val="none" w:sz="0" w:space="0" w:color="auto"/>
            <w:bottom w:val="none" w:sz="0" w:space="0" w:color="auto"/>
            <w:right w:val="none" w:sz="0" w:space="0" w:color="auto"/>
          </w:divBdr>
        </w:div>
        <w:div w:id="952980617">
          <w:marLeft w:val="0"/>
          <w:marRight w:val="0"/>
          <w:marTop w:val="0"/>
          <w:marBottom w:val="0"/>
          <w:divBdr>
            <w:top w:val="none" w:sz="0" w:space="0" w:color="auto"/>
            <w:left w:val="none" w:sz="0" w:space="0" w:color="auto"/>
            <w:bottom w:val="none" w:sz="0" w:space="0" w:color="auto"/>
            <w:right w:val="none" w:sz="0" w:space="0" w:color="auto"/>
          </w:divBdr>
        </w:div>
        <w:div w:id="1630478022">
          <w:marLeft w:val="0"/>
          <w:marRight w:val="0"/>
          <w:marTop w:val="0"/>
          <w:marBottom w:val="0"/>
          <w:divBdr>
            <w:top w:val="none" w:sz="0" w:space="0" w:color="auto"/>
            <w:left w:val="none" w:sz="0" w:space="0" w:color="auto"/>
            <w:bottom w:val="none" w:sz="0" w:space="0" w:color="auto"/>
            <w:right w:val="none" w:sz="0" w:space="0" w:color="auto"/>
          </w:divBdr>
        </w:div>
        <w:div w:id="1909074929">
          <w:marLeft w:val="0"/>
          <w:marRight w:val="0"/>
          <w:marTop w:val="0"/>
          <w:marBottom w:val="0"/>
          <w:divBdr>
            <w:top w:val="none" w:sz="0" w:space="0" w:color="auto"/>
            <w:left w:val="none" w:sz="0" w:space="0" w:color="auto"/>
            <w:bottom w:val="none" w:sz="0" w:space="0" w:color="auto"/>
            <w:right w:val="none" w:sz="0" w:space="0" w:color="auto"/>
          </w:divBdr>
        </w:div>
      </w:divsChild>
    </w:div>
    <w:div w:id="1366906999">
      <w:bodyDiv w:val="1"/>
      <w:marLeft w:val="0"/>
      <w:marRight w:val="0"/>
      <w:marTop w:val="0"/>
      <w:marBottom w:val="0"/>
      <w:divBdr>
        <w:top w:val="none" w:sz="0" w:space="0" w:color="auto"/>
        <w:left w:val="none" w:sz="0" w:space="0" w:color="auto"/>
        <w:bottom w:val="none" w:sz="0" w:space="0" w:color="auto"/>
        <w:right w:val="none" w:sz="0" w:space="0" w:color="auto"/>
      </w:divBdr>
      <w:divsChild>
        <w:div w:id="242834665">
          <w:marLeft w:val="0"/>
          <w:marRight w:val="0"/>
          <w:marTop w:val="0"/>
          <w:marBottom w:val="0"/>
          <w:divBdr>
            <w:top w:val="none" w:sz="0" w:space="0" w:color="auto"/>
            <w:left w:val="none" w:sz="0" w:space="0" w:color="auto"/>
            <w:bottom w:val="none" w:sz="0" w:space="0" w:color="auto"/>
            <w:right w:val="none" w:sz="0" w:space="0" w:color="auto"/>
          </w:divBdr>
        </w:div>
        <w:div w:id="1602950920">
          <w:marLeft w:val="0"/>
          <w:marRight w:val="0"/>
          <w:marTop w:val="0"/>
          <w:marBottom w:val="0"/>
          <w:divBdr>
            <w:top w:val="none" w:sz="0" w:space="0" w:color="auto"/>
            <w:left w:val="none" w:sz="0" w:space="0" w:color="auto"/>
            <w:bottom w:val="none" w:sz="0" w:space="0" w:color="auto"/>
            <w:right w:val="none" w:sz="0" w:space="0" w:color="auto"/>
          </w:divBdr>
        </w:div>
        <w:div w:id="2094430852">
          <w:marLeft w:val="0"/>
          <w:marRight w:val="0"/>
          <w:marTop w:val="0"/>
          <w:marBottom w:val="0"/>
          <w:divBdr>
            <w:top w:val="none" w:sz="0" w:space="0" w:color="auto"/>
            <w:left w:val="none" w:sz="0" w:space="0" w:color="auto"/>
            <w:bottom w:val="none" w:sz="0" w:space="0" w:color="auto"/>
            <w:right w:val="none" w:sz="0" w:space="0" w:color="auto"/>
          </w:divBdr>
        </w:div>
      </w:divsChild>
    </w:div>
    <w:div w:id="153665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9e1f9135b1983407705b4067f422b732">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10482a99327723b81d0d88a53f1fd505"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547B71-685D-4A30-9462-C33C2E1555BE}">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2.xml><?xml version="1.0" encoding="utf-8"?>
<ds:datastoreItem xmlns:ds="http://schemas.openxmlformats.org/officeDocument/2006/customXml" ds:itemID="{539FFC2C-FC27-4B57-99C9-7A39EC344A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909C50-D0E1-4C80-8847-BA978CE0878D}">
  <ds:schemaRefs>
    <ds:schemaRef ds:uri="http://schemas.microsoft.com/sharepoint/v3/contenttype/forms"/>
  </ds:schemaRefs>
</ds:datastoreItem>
</file>

<file path=customXml/itemProps4.xml><?xml version="1.0" encoding="utf-8"?>
<ds:datastoreItem xmlns:ds="http://schemas.openxmlformats.org/officeDocument/2006/customXml" ds:itemID="{908D5296-A077-4447-90ED-4F8B52374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9</Words>
  <Characters>54</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9312450 Gina Haythorne</cp:lastModifiedBy>
  <cp:revision>10</cp:revision>
  <cp:lastPrinted>2022-09-13T03:59:00Z</cp:lastPrinted>
  <dcterms:created xsi:type="dcterms:W3CDTF">2026-02-12T12:42:00Z</dcterms:created>
  <dcterms:modified xsi:type="dcterms:W3CDTF">2026-02-23T17:37:00Z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